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56A531" w14:textId="77777777" w:rsidR="007B483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</w:rPr>
      </w:pPr>
      <w:bookmarkStart w:id="0" w:name="_heading=h.gjdgxs" w:colFirst="0" w:colLast="0"/>
      <w:bookmarkEnd w:id="0"/>
      <w:r>
        <w:rPr>
          <w:b/>
          <w:color w:val="000000"/>
          <w:sz w:val="28"/>
          <w:szCs w:val="28"/>
        </w:rPr>
        <w:t>CT HMIS Services Individual Intake Form</w:t>
      </w:r>
    </w:p>
    <w:p w14:paraId="720BFA7A" w14:textId="77777777" w:rsidR="007B483C" w:rsidRDefault="007B483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</w:p>
    <w:p w14:paraId="50950491" w14:textId="77777777" w:rsidR="007B483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b/>
          <w:color w:val="000000"/>
        </w:rPr>
        <w:t xml:space="preserve">Project Start Date: </w:t>
      </w:r>
      <w:r>
        <w:rPr>
          <w:color w:val="000000"/>
        </w:rPr>
        <w:t>_____________________</w:t>
      </w:r>
      <w:r>
        <w:rPr>
          <w:color w:val="000000"/>
        </w:rPr>
        <w:tab/>
      </w:r>
      <w:r>
        <w:rPr>
          <w:color w:val="000000"/>
        </w:rPr>
        <w:tab/>
        <w:t xml:space="preserve">                                                                                 </w:t>
      </w:r>
      <w:r>
        <w:rPr>
          <w:color w:val="000000"/>
        </w:rPr>
        <w:tab/>
      </w:r>
      <w:r>
        <w:rPr>
          <w:b/>
          <w:color w:val="000000"/>
        </w:rPr>
        <w:t xml:space="preserve">Project Exit Date: </w:t>
      </w:r>
      <w:r>
        <w:rPr>
          <w:color w:val="000000"/>
        </w:rPr>
        <w:t>_____________________</w:t>
      </w:r>
      <w:r>
        <w:rPr>
          <w:color w:val="000000"/>
        </w:rPr>
        <w:tab/>
      </w:r>
      <w:r>
        <w:rPr>
          <w:color w:val="000000"/>
        </w:rPr>
        <w:tab/>
      </w:r>
    </w:p>
    <w:p w14:paraId="7FDD1E64" w14:textId="77777777" w:rsidR="007B483C" w:rsidRDefault="007B483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</w:p>
    <w:p w14:paraId="60E3DBDC" w14:textId="77777777" w:rsidR="007B483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  <w:r>
        <w:rPr>
          <w:b/>
          <w:color w:val="000000"/>
        </w:rPr>
        <w:t xml:space="preserve">Applicant (Head of Household) Information: </w:t>
      </w:r>
    </w:p>
    <w:p w14:paraId="207678BD" w14:textId="77777777" w:rsidR="007B483C" w:rsidRDefault="007B483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b/>
          <w:color w:val="000000"/>
        </w:rPr>
      </w:pPr>
    </w:p>
    <w:p w14:paraId="7C02C120" w14:textId="77777777" w:rsidR="007B483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b/>
          <w:color w:val="000000"/>
        </w:rPr>
      </w:pPr>
      <w:r>
        <w:rPr>
          <w:b/>
          <w:color w:val="000000"/>
        </w:rPr>
        <w:t>First Name</w:t>
      </w:r>
      <w:r>
        <w:rPr>
          <w:color w:val="000000"/>
        </w:rPr>
        <w:t xml:space="preserve">: ________________________________________________ </w:t>
      </w:r>
      <w:r>
        <w:rPr>
          <w:b/>
          <w:color w:val="000000"/>
        </w:rPr>
        <w:t>Last Name</w:t>
      </w:r>
      <w:r>
        <w:rPr>
          <w:color w:val="000000"/>
        </w:rPr>
        <w:t>: ___________________________________________________</w:t>
      </w:r>
    </w:p>
    <w:p w14:paraId="10B7D9FF" w14:textId="77777777" w:rsidR="007B483C" w:rsidRDefault="007B483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b/>
          <w:color w:val="000000"/>
        </w:rPr>
      </w:pPr>
    </w:p>
    <w:p w14:paraId="7832B85E" w14:textId="77777777" w:rsidR="007B483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color w:val="000000"/>
        </w:rPr>
      </w:pPr>
      <w:r>
        <w:rPr>
          <w:b/>
          <w:color w:val="000000"/>
        </w:rPr>
        <w:t>Middle Name:</w:t>
      </w:r>
      <w:r>
        <w:rPr>
          <w:color w:val="000000"/>
        </w:rPr>
        <w:t xml:space="preserve"> ______________________________________________ </w:t>
      </w:r>
      <w:r>
        <w:rPr>
          <w:b/>
          <w:color w:val="000000"/>
        </w:rPr>
        <w:t>Suffix</w:t>
      </w:r>
      <w:r>
        <w:rPr>
          <w:color w:val="000000"/>
        </w:rPr>
        <w:t>: _______________________________________________________</w:t>
      </w:r>
    </w:p>
    <w:p w14:paraId="4CD7D8D9" w14:textId="77777777" w:rsidR="007B483C" w:rsidRDefault="007B483C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b/>
          <w:color w:val="000000"/>
        </w:rPr>
      </w:pPr>
    </w:p>
    <w:p w14:paraId="0FA6C97D" w14:textId="77777777" w:rsidR="007B483C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color w:val="000000"/>
        </w:rPr>
      </w:pPr>
      <w:r>
        <w:rPr>
          <w:b/>
          <w:color w:val="000000"/>
        </w:rPr>
        <w:t xml:space="preserve">Name Data Quality: 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Full Name Reported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Partial, Street Name, or Code Name reported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Client Doesn't Know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</w:t>
      </w:r>
      <w:r>
        <w:rPr>
          <w:color w:val="000000"/>
          <w:highlight w:val="white"/>
        </w:rPr>
        <w:t>Client prefers not to answer</w:t>
      </w:r>
    </w:p>
    <w:p w14:paraId="0C8C6CEC" w14:textId="77777777" w:rsidR="007B483C" w:rsidRDefault="007B483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color w:val="000000"/>
        </w:rPr>
      </w:pPr>
    </w:p>
    <w:p w14:paraId="023B492B" w14:textId="77777777" w:rsidR="007B483C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color w:val="000000"/>
          <w:highlight w:val="white"/>
        </w:rPr>
      </w:pPr>
      <w:r>
        <w:rPr>
          <w:b/>
          <w:color w:val="000000"/>
        </w:rPr>
        <w:t>Date of Birth:</w:t>
      </w:r>
      <w:r>
        <w:rPr>
          <w:color w:val="000000"/>
        </w:rPr>
        <w:t xml:space="preserve"> _________/_______/_________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Full DOB Reported 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Approximate or Partial DOB Reported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Client Doesn't Know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</w:t>
      </w:r>
      <w:r>
        <w:rPr>
          <w:color w:val="000000"/>
          <w:highlight w:val="white"/>
        </w:rPr>
        <w:t>Client prefers not to answer</w:t>
      </w:r>
    </w:p>
    <w:p w14:paraId="3772A946" w14:textId="77777777" w:rsidR="007B483C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color w:val="000000"/>
        </w:rPr>
      </w:pPr>
      <w:r>
        <w:rPr>
          <w:b/>
          <w:color w:val="000000"/>
        </w:rPr>
        <w:t xml:space="preserve">Social Security Number: </w:t>
      </w:r>
      <w:proofErr w:type="gramStart"/>
      <w:r>
        <w:rPr>
          <w:color w:val="000000"/>
        </w:rPr>
        <w:t>__________-________-</w:t>
      </w:r>
      <w:proofErr w:type="gramEnd"/>
      <w:r>
        <w:rPr>
          <w:color w:val="000000"/>
        </w:rPr>
        <w:t xml:space="preserve">__________   </w:t>
      </w:r>
    </w:p>
    <w:p w14:paraId="44D4B42E" w14:textId="77777777" w:rsidR="007B483C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Full SSN Reported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Approximate or Partial SSN Reported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Client Doesn't Know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</w:t>
      </w:r>
      <w:r>
        <w:rPr>
          <w:color w:val="000000"/>
          <w:highlight w:val="white"/>
        </w:rPr>
        <w:t>Client prefers not to answer</w:t>
      </w:r>
    </w:p>
    <w:p w14:paraId="2F1119B6" w14:textId="77777777" w:rsidR="007B483C" w:rsidRDefault="007B483C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spacing w:after="0" w:line="240" w:lineRule="auto"/>
        <w:ind w:left="720" w:hanging="720"/>
        <w:rPr>
          <w:b/>
          <w:color w:val="000000"/>
        </w:rPr>
      </w:pPr>
    </w:p>
    <w:p w14:paraId="5EB93940" w14:textId="77777777" w:rsidR="00864BFA" w:rsidRPr="00864BFA" w:rsidRDefault="00000000">
      <w:pPr>
        <w:tabs>
          <w:tab w:val="left" w:pos="270"/>
        </w:tabs>
        <w:spacing w:after="0"/>
        <w:rPr>
          <w:rFonts w:asciiTheme="minorHAnsi" w:hAnsiTheme="minorHAnsi" w:cstheme="minorHAnsi"/>
          <w:color w:val="000000"/>
        </w:rPr>
      </w:pPr>
      <w:r w:rsidRPr="00864BFA">
        <w:rPr>
          <w:rFonts w:asciiTheme="minorHAnsi" w:eastAsia="Roboto" w:hAnsiTheme="minorHAnsi" w:cstheme="minorHAnsi"/>
          <w:b/>
          <w:color w:val="212121"/>
          <w:highlight w:val="white"/>
        </w:rPr>
        <w:t>Sex</w:t>
      </w:r>
      <w:r w:rsidRPr="00864BFA">
        <w:rPr>
          <w:rFonts w:asciiTheme="minorHAnsi" w:hAnsiTheme="minorHAnsi" w:cstheme="minorHAnsi"/>
        </w:rPr>
        <w:t xml:space="preserve">:  </w:t>
      </w:r>
      <w:r w:rsidRPr="00864BFA">
        <w:rPr>
          <w:rFonts w:ascii="Cambria Math" w:eastAsia="Noto Sans Symbols" w:hAnsi="Cambria Math" w:cs="Cambria Math"/>
        </w:rPr>
        <w:t>◻</w:t>
      </w:r>
      <w:r w:rsidRPr="00864BFA">
        <w:rPr>
          <w:rFonts w:asciiTheme="minorHAnsi" w:hAnsiTheme="minorHAnsi" w:cstheme="minorHAnsi"/>
        </w:rPr>
        <w:t xml:space="preserve"> </w:t>
      </w:r>
      <w:r w:rsidRPr="00864BFA">
        <w:rPr>
          <w:rFonts w:asciiTheme="minorHAnsi" w:hAnsiTheme="minorHAnsi" w:cstheme="minorHAnsi"/>
          <w:highlight w:val="white"/>
        </w:rPr>
        <w:t xml:space="preserve">Male </w:t>
      </w:r>
      <w:r w:rsidRPr="00864BFA">
        <w:rPr>
          <w:rFonts w:ascii="Cambria Math" w:eastAsia="Noto Sans Symbols" w:hAnsi="Cambria Math" w:cs="Cambria Math"/>
        </w:rPr>
        <w:t>◻</w:t>
      </w:r>
      <w:r w:rsidRPr="00864BFA">
        <w:rPr>
          <w:rFonts w:asciiTheme="minorHAnsi" w:hAnsiTheme="minorHAnsi" w:cstheme="minorHAnsi"/>
        </w:rPr>
        <w:t xml:space="preserve"> </w:t>
      </w:r>
      <w:r w:rsidRPr="00864BFA">
        <w:rPr>
          <w:rFonts w:asciiTheme="minorHAnsi" w:hAnsiTheme="minorHAnsi" w:cstheme="minorHAnsi"/>
          <w:highlight w:val="white"/>
        </w:rPr>
        <w:t xml:space="preserve">Female </w:t>
      </w:r>
      <w:r w:rsidRPr="00864BFA">
        <w:rPr>
          <w:rFonts w:ascii="Cambria Math" w:eastAsia="Noto Sans Symbols" w:hAnsi="Cambria Math" w:cs="Cambria Math"/>
        </w:rPr>
        <w:t>◻</w:t>
      </w:r>
      <w:r w:rsidRPr="00864BFA">
        <w:rPr>
          <w:rFonts w:asciiTheme="minorHAnsi" w:hAnsiTheme="minorHAnsi" w:cstheme="minorHAnsi"/>
        </w:rPr>
        <w:t xml:space="preserve"> Client Doesn’t Know  </w:t>
      </w:r>
      <w:r w:rsidRPr="00864BFA">
        <w:rPr>
          <w:rFonts w:ascii="Cambria Math" w:eastAsia="Noto Sans Symbols" w:hAnsi="Cambria Math" w:cs="Cambria Math"/>
        </w:rPr>
        <w:t>◻</w:t>
      </w:r>
      <w:r w:rsidRPr="00864BFA">
        <w:rPr>
          <w:rFonts w:asciiTheme="minorHAnsi" w:hAnsiTheme="minorHAnsi" w:cstheme="minorHAnsi"/>
        </w:rPr>
        <w:t xml:space="preserve"> Client prefers not to answer </w:t>
      </w:r>
      <w:r w:rsidRPr="00864BFA">
        <w:rPr>
          <w:rFonts w:ascii="Cambria Math" w:eastAsia="Noto Sans Symbols" w:hAnsi="Cambria Math" w:cs="Cambria Math"/>
        </w:rPr>
        <w:t>◻</w:t>
      </w:r>
      <w:r w:rsidRPr="00864BFA">
        <w:rPr>
          <w:rFonts w:asciiTheme="minorHAnsi" w:hAnsiTheme="minorHAnsi" w:cstheme="minorHAnsi"/>
        </w:rPr>
        <w:t xml:space="preserve"> Data Not Collected</w:t>
      </w:r>
      <w:r w:rsidRPr="00864BFA">
        <w:rPr>
          <w:rFonts w:asciiTheme="minorHAnsi" w:hAnsiTheme="minorHAnsi" w:cstheme="minorHAnsi"/>
          <w:color w:val="000000"/>
        </w:rPr>
        <w:t xml:space="preserve">      </w:t>
      </w:r>
    </w:p>
    <w:p w14:paraId="3E141C28" w14:textId="02324CCE" w:rsidR="007B483C" w:rsidRDefault="00000000">
      <w:pPr>
        <w:tabs>
          <w:tab w:val="left" w:pos="270"/>
        </w:tabs>
        <w:spacing w:after="0"/>
        <w:rPr>
          <w:b/>
          <w:color w:val="000000"/>
        </w:rPr>
      </w:pPr>
      <w:r>
        <w:rPr>
          <w:color w:val="000000"/>
        </w:rPr>
        <w:t xml:space="preserve">            </w:t>
      </w:r>
    </w:p>
    <w:p w14:paraId="2488F77C" w14:textId="77777777" w:rsidR="007B483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spacing w:after="0" w:line="240" w:lineRule="auto"/>
        <w:ind w:left="720" w:hanging="720"/>
        <w:rPr>
          <w:b/>
          <w:color w:val="000000"/>
        </w:rPr>
      </w:pPr>
      <w:r>
        <w:rPr>
          <w:b/>
          <w:color w:val="000000"/>
        </w:rPr>
        <w:t xml:space="preserve">Primary Language: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English 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Spanish 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French 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Portuguese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Other 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Client Doesn’t Know If Other, please specify: ______________________</w:t>
      </w:r>
      <w:r>
        <w:rPr>
          <w:b/>
          <w:color w:val="000000"/>
        </w:rPr>
        <w:br/>
      </w:r>
    </w:p>
    <w:p w14:paraId="358B186E" w14:textId="77777777" w:rsidR="007B483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spacing w:after="0" w:line="240" w:lineRule="auto"/>
        <w:ind w:left="720" w:hanging="720"/>
        <w:rPr>
          <w:color w:val="000000"/>
        </w:rPr>
      </w:pPr>
      <w:bookmarkStart w:id="1" w:name="_heading=h.30j0zll" w:colFirst="0" w:colLast="0"/>
      <w:bookmarkEnd w:id="1"/>
      <w:r>
        <w:rPr>
          <w:b/>
          <w:color w:val="000000"/>
        </w:rPr>
        <w:t xml:space="preserve">Relationship to HOH: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Self 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Spouse 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Child 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</w:t>
      </w:r>
      <w:proofErr w:type="gramStart"/>
      <w:r>
        <w:rPr>
          <w:color w:val="000000"/>
        </w:rPr>
        <w:t>Step-Child</w:t>
      </w:r>
      <w:proofErr w:type="gramEnd"/>
      <w:r>
        <w:rPr>
          <w:color w:val="000000"/>
        </w:rPr>
        <w:t xml:space="preserve"> 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Grandparent 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Guardian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Other Relative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Other Non-Relative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Grandchild   </w:t>
      </w:r>
    </w:p>
    <w:p w14:paraId="3434F945" w14:textId="77777777" w:rsidR="007B483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spacing w:after="0" w:line="240" w:lineRule="auto"/>
        <w:ind w:left="720" w:hanging="720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Foster-Child</w:t>
      </w:r>
    </w:p>
    <w:p w14:paraId="444265CA" w14:textId="77777777" w:rsidR="007B483C" w:rsidRDefault="00000000">
      <w:pPr>
        <w:tabs>
          <w:tab w:val="left" w:pos="270"/>
        </w:tabs>
        <w:spacing w:before="240" w:after="240" w:line="240" w:lineRule="auto"/>
        <w:rPr>
          <w:color w:val="000000"/>
        </w:rPr>
      </w:pPr>
      <w:r>
        <w:rPr>
          <w:b/>
        </w:rPr>
        <w:t>Race &amp; Ethnicity</w:t>
      </w:r>
      <w:r>
        <w:t xml:space="preserve">:  ◻ White  ◻ Black, African American or African   ◻ Asian or Asian American   ◻ American Indian, Alaska Native, or Indigenous ◻ Native Hawaiian or Pacific Islander ◻ </w:t>
      </w:r>
      <w:r>
        <w:rPr>
          <w:highlight w:val="white"/>
        </w:rPr>
        <w:t>Middle Eastern or North African</w:t>
      </w:r>
      <w:r>
        <w:t xml:space="preserve"> ◻ Non-</w:t>
      </w:r>
      <w:r>
        <w:rPr>
          <w:rFonts w:ascii="Roboto" w:eastAsia="Roboto" w:hAnsi="Roboto" w:cs="Roboto"/>
          <w:color w:val="212121"/>
          <w:sz w:val="21"/>
          <w:szCs w:val="21"/>
          <w:highlight w:val="white"/>
        </w:rPr>
        <w:t>Hispanic/Latina/o</w:t>
      </w:r>
      <w:r>
        <w:t xml:space="preserve"> ◻ </w:t>
      </w:r>
      <w:r>
        <w:rPr>
          <w:rFonts w:ascii="Roboto" w:eastAsia="Roboto" w:hAnsi="Roboto" w:cs="Roboto"/>
          <w:color w:val="212121"/>
          <w:sz w:val="21"/>
          <w:szCs w:val="21"/>
          <w:highlight w:val="white"/>
        </w:rPr>
        <w:t>Hispanic/Latina/o</w:t>
      </w:r>
      <w:r>
        <w:t xml:space="preserve">  ◻ Client Doesn’t Know  ◻ Client prefers not to answer  </w:t>
      </w:r>
    </w:p>
    <w:p w14:paraId="4247D11F" w14:textId="77777777" w:rsidR="007B483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spacing w:after="0" w:line="240" w:lineRule="auto"/>
        <w:ind w:left="720" w:hanging="720"/>
        <w:rPr>
          <w:color w:val="000000"/>
        </w:rPr>
      </w:pPr>
      <w:r>
        <w:rPr>
          <w:b/>
          <w:color w:val="000000"/>
          <w:highlight w:val="white"/>
        </w:rPr>
        <w:tab/>
      </w:r>
      <w:r>
        <w:rPr>
          <w:b/>
          <w:color w:val="000000"/>
          <w:highlight w:val="white"/>
        </w:rPr>
        <w:tab/>
        <w:t>Additional Race and Ethnicity Detail</w:t>
      </w:r>
      <w:r>
        <w:rPr>
          <w:color w:val="000000"/>
          <w:highlight w:val="white"/>
        </w:rPr>
        <w:t xml:space="preserve">: ________________________________________________________________________________________________ </w:t>
      </w:r>
    </w:p>
    <w:p w14:paraId="582E6AD3" w14:textId="77777777" w:rsidR="007B483C" w:rsidRDefault="007B483C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spacing w:after="0" w:line="240" w:lineRule="auto"/>
        <w:rPr>
          <w:b/>
        </w:rPr>
      </w:pPr>
    </w:p>
    <w:p w14:paraId="6CE654A9" w14:textId="77777777" w:rsidR="007B483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spacing w:after="0"/>
        <w:rPr>
          <w:color w:val="000000"/>
        </w:rPr>
      </w:pPr>
      <w:r>
        <w:rPr>
          <w:b/>
          <w:color w:val="000000"/>
        </w:rPr>
        <w:t>Veteran Status</w:t>
      </w:r>
      <w:r>
        <w:rPr>
          <w:color w:val="000000"/>
        </w:rPr>
        <w:t xml:space="preserve">:   Have you ever been on active duty in the U.S. Military?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Yes 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No 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Client doesn’t know  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Client prefers not to answer</w:t>
      </w:r>
    </w:p>
    <w:p w14:paraId="5B4AB8A6" w14:textId="77777777" w:rsidR="007B483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spacing w:after="0"/>
        <w:rPr>
          <w:b/>
          <w:color w:val="000000"/>
        </w:rPr>
      </w:pPr>
      <w:r>
        <w:rPr>
          <w:color w:val="000000"/>
        </w:rPr>
        <w:t xml:space="preserve">If </w:t>
      </w:r>
      <w:r>
        <w:rPr>
          <w:b/>
          <w:color w:val="000000"/>
        </w:rPr>
        <w:t>“YES”</w:t>
      </w:r>
      <w:r>
        <w:rPr>
          <w:color w:val="000000"/>
        </w:rPr>
        <w:t xml:space="preserve"> QUESTIONS with an * are </w:t>
      </w:r>
      <w:r>
        <w:rPr>
          <w:b/>
          <w:color w:val="000000"/>
        </w:rPr>
        <w:t>required</w:t>
      </w:r>
      <w:r>
        <w:rPr>
          <w:color w:val="000000"/>
        </w:rPr>
        <w:t xml:space="preserve"> to be answered, located at the end of this form.  </w:t>
      </w:r>
      <w:r>
        <w:rPr>
          <w:b/>
          <w:color w:val="000000"/>
        </w:rPr>
        <w:t xml:space="preserve">If “NO” was Veteran Status Verified?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Yes 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No</w:t>
      </w:r>
    </w:p>
    <w:p w14:paraId="5C9AAFD0" w14:textId="77777777" w:rsidR="007B483C" w:rsidRDefault="007B483C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spacing w:after="0"/>
        <w:ind w:left="720" w:hanging="720"/>
        <w:rPr>
          <w:b/>
          <w:color w:val="000000"/>
        </w:rPr>
      </w:pPr>
    </w:p>
    <w:p w14:paraId="41010739" w14:textId="77777777" w:rsidR="00AA6A16" w:rsidRDefault="00000000" w:rsidP="00AA6A16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spacing w:after="0"/>
        <w:ind w:left="720" w:hanging="720"/>
        <w:rPr>
          <w:color w:val="000000"/>
        </w:rPr>
      </w:pPr>
      <w:r>
        <w:rPr>
          <w:color w:val="000000"/>
        </w:rPr>
        <w:t>Cell Phone: __________________________ Work Phone: __________________________ Email: _______________________________________</w:t>
      </w:r>
    </w:p>
    <w:p w14:paraId="237C4240" w14:textId="77777777" w:rsidR="00AA6A16" w:rsidRDefault="00AA6A16" w:rsidP="00AA6A16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spacing w:after="0"/>
        <w:ind w:left="720" w:hanging="720"/>
        <w:rPr>
          <w:color w:val="000000"/>
        </w:rPr>
      </w:pPr>
    </w:p>
    <w:p w14:paraId="7B3FA806" w14:textId="71064E17" w:rsidR="007B483C" w:rsidRPr="00AA6A16" w:rsidRDefault="00000000" w:rsidP="00AA6A16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spacing w:after="0"/>
        <w:ind w:left="720" w:hanging="720"/>
        <w:rPr>
          <w:color w:val="000000"/>
        </w:rPr>
      </w:pPr>
      <w:r>
        <w:t>Client Location (Program): ____________________________</w:t>
      </w:r>
    </w:p>
    <w:p w14:paraId="02C5ADFA" w14:textId="77777777" w:rsidR="00864BFA" w:rsidRDefault="00864BFA">
      <w:pPr>
        <w:tabs>
          <w:tab w:val="left" w:pos="720"/>
          <w:tab w:val="left" w:pos="5580"/>
        </w:tabs>
        <w:spacing w:after="0"/>
        <w:rPr>
          <w:b/>
        </w:rPr>
      </w:pPr>
      <w:bookmarkStart w:id="2" w:name="_heading=h.1fob9te" w:colFirst="0" w:colLast="0"/>
      <w:bookmarkEnd w:id="2"/>
    </w:p>
    <w:p w14:paraId="1CB4D736" w14:textId="4ACF037D" w:rsidR="007B483C" w:rsidRDefault="00000000">
      <w:pPr>
        <w:tabs>
          <w:tab w:val="left" w:pos="720"/>
          <w:tab w:val="left" w:pos="5580"/>
        </w:tabs>
        <w:spacing w:after="0"/>
      </w:pPr>
      <w:r>
        <w:rPr>
          <w:b/>
        </w:rPr>
        <w:lastRenderedPageBreak/>
        <w:t>Disabling Condition</w:t>
      </w:r>
      <w:r>
        <w:t>:  ◻ Yes   ◻ No   ◻ Client Doesn't Know   ◻ Client prefers not to answer</w:t>
      </w:r>
    </w:p>
    <w:p w14:paraId="1F478E9D" w14:textId="77777777" w:rsidR="00864BFA" w:rsidRDefault="00864BFA">
      <w:pPr>
        <w:tabs>
          <w:tab w:val="left" w:pos="720"/>
          <w:tab w:val="left" w:pos="5580"/>
        </w:tabs>
        <w:spacing w:after="0"/>
      </w:pPr>
    </w:p>
    <w:p w14:paraId="0185A9B5" w14:textId="77777777" w:rsidR="007B483C" w:rsidRDefault="00000000">
      <w:pPr>
        <w:spacing w:after="0" w:line="240" w:lineRule="auto"/>
        <w:rPr>
          <w:b/>
        </w:rPr>
      </w:pPr>
      <w:r>
        <w:rPr>
          <w:b/>
        </w:rPr>
        <w:t>Type of Residence:</w:t>
      </w:r>
      <w:r>
        <w:t xml:space="preserve"> Identify the type of living situation and length of stay in that situation just prior to project start for all adults and heads of households.</w:t>
      </w:r>
      <w:r>
        <w:rPr>
          <w:b/>
          <w:i/>
        </w:rPr>
        <w:t xml:space="preserve"> (Do not read responses.  Ask </w:t>
      </w:r>
      <w:proofErr w:type="gramStart"/>
      <w:r>
        <w:rPr>
          <w:b/>
          <w:i/>
        </w:rPr>
        <w:t>question</w:t>
      </w:r>
      <w:proofErr w:type="gramEnd"/>
      <w:r>
        <w:rPr>
          <w:b/>
          <w:i/>
        </w:rPr>
        <w:t xml:space="preserve"> and then choose one.)</w:t>
      </w:r>
    </w:p>
    <w:p w14:paraId="7FCC403E" w14:textId="77777777" w:rsidR="007B483C" w:rsidRDefault="00000000">
      <w:pPr>
        <w:tabs>
          <w:tab w:val="left" w:pos="4680"/>
          <w:tab w:val="left" w:pos="9540"/>
        </w:tabs>
        <w:spacing w:after="0" w:line="240" w:lineRule="auto"/>
        <w:ind w:right="-630"/>
        <w:rPr>
          <w:b/>
        </w:rPr>
        <w:sectPr w:rsidR="007B483C">
          <w:footerReference w:type="default" r:id="rId7"/>
          <w:footerReference w:type="first" r:id="rId8"/>
          <w:pgSz w:w="15840" w:h="12240" w:orient="landscape"/>
          <w:pgMar w:top="576" w:right="576" w:bottom="576" w:left="576" w:header="720" w:footer="720" w:gutter="0"/>
          <w:pgNumType w:start="1"/>
          <w:cols w:space="720"/>
          <w:titlePg/>
        </w:sectPr>
      </w:pPr>
      <w:bookmarkStart w:id="3" w:name="_heading=h.3znysh7" w:colFirst="0" w:colLast="0"/>
      <w:bookmarkEnd w:id="3"/>
      <w:r>
        <w:rPr>
          <w:b/>
        </w:rPr>
        <w:t>HOMELESS SITUATION</w:t>
      </w:r>
      <w:r>
        <w:rPr>
          <w:b/>
        </w:rPr>
        <w:tab/>
        <w:t xml:space="preserve">            </w:t>
      </w:r>
    </w:p>
    <w:p w14:paraId="59C99344" w14:textId="77777777" w:rsidR="007B483C" w:rsidRDefault="00000000">
      <w:pPr>
        <w:tabs>
          <w:tab w:val="left" w:pos="4680"/>
          <w:tab w:val="left" w:pos="9540"/>
        </w:tabs>
        <w:spacing w:after="0" w:line="240" w:lineRule="auto"/>
        <w:ind w:right="-630"/>
      </w:pPr>
      <w:r>
        <w:t>◻ Emergency shelter, including hotel or motel paid for with emergency shelter voucher, Host Home shelter</w:t>
      </w:r>
    </w:p>
    <w:p w14:paraId="2523901D" w14:textId="77777777" w:rsidR="007B483C" w:rsidRDefault="00000000">
      <w:pPr>
        <w:tabs>
          <w:tab w:val="left" w:pos="4680"/>
          <w:tab w:val="left" w:pos="9540"/>
        </w:tabs>
        <w:spacing w:after="0" w:line="240" w:lineRule="auto"/>
        <w:ind w:right="-630"/>
      </w:pPr>
      <w:r>
        <w:t xml:space="preserve">◻ Place not meant for habitation </w:t>
      </w:r>
    </w:p>
    <w:p w14:paraId="605C7E67" w14:textId="77777777" w:rsidR="007B483C" w:rsidRDefault="00000000">
      <w:pPr>
        <w:tabs>
          <w:tab w:val="left" w:pos="4680"/>
          <w:tab w:val="left" w:pos="9540"/>
        </w:tabs>
        <w:spacing w:after="0" w:line="240" w:lineRule="auto"/>
        <w:ind w:right="-630"/>
      </w:pPr>
      <w:r>
        <w:t>◻ Safe Haven</w:t>
      </w:r>
    </w:p>
    <w:p w14:paraId="576A1566" w14:textId="77777777" w:rsidR="007B483C" w:rsidRDefault="00000000">
      <w:pPr>
        <w:tabs>
          <w:tab w:val="left" w:pos="4680"/>
          <w:tab w:val="left" w:pos="9540"/>
        </w:tabs>
        <w:spacing w:after="0" w:line="240" w:lineRule="auto"/>
        <w:ind w:right="-630"/>
        <w:rPr>
          <w:b/>
        </w:rPr>
      </w:pPr>
      <w:r>
        <w:rPr>
          <w:b/>
        </w:rPr>
        <w:t>INSTITUTIONAL SITUATION</w:t>
      </w:r>
    </w:p>
    <w:p w14:paraId="1BC3DE0C" w14:textId="77777777" w:rsidR="007B483C" w:rsidRDefault="00000000">
      <w:pPr>
        <w:tabs>
          <w:tab w:val="left" w:pos="4680"/>
          <w:tab w:val="left" w:pos="9540"/>
        </w:tabs>
        <w:spacing w:after="0" w:line="240" w:lineRule="auto"/>
        <w:ind w:right="-630"/>
      </w:pPr>
      <w:r>
        <w:t>◻ Foster care or foster care group Home</w:t>
      </w:r>
    </w:p>
    <w:p w14:paraId="442A2CBB" w14:textId="77777777" w:rsidR="007B483C" w:rsidRDefault="00000000">
      <w:pPr>
        <w:tabs>
          <w:tab w:val="left" w:pos="4680"/>
          <w:tab w:val="left" w:pos="9540"/>
        </w:tabs>
        <w:spacing w:after="0" w:line="240" w:lineRule="auto"/>
        <w:ind w:right="-630"/>
      </w:pPr>
      <w:r>
        <w:t xml:space="preserve">◻ Hospital or other residential non-psychiatric </w:t>
      </w:r>
    </w:p>
    <w:p w14:paraId="2102C885" w14:textId="77777777" w:rsidR="007B483C" w:rsidRDefault="00000000">
      <w:pPr>
        <w:tabs>
          <w:tab w:val="left" w:pos="4680"/>
          <w:tab w:val="left" w:pos="9540"/>
        </w:tabs>
        <w:spacing w:after="0" w:line="240" w:lineRule="auto"/>
        <w:ind w:right="-630"/>
      </w:pPr>
      <w:r>
        <w:t>medical facility</w:t>
      </w:r>
    </w:p>
    <w:p w14:paraId="02D34DD8" w14:textId="77777777" w:rsidR="007B483C" w:rsidRDefault="00000000">
      <w:pPr>
        <w:tabs>
          <w:tab w:val="left" w:pos="4680"/>
          <w:tab w:val="left" w:pos="9540"/>
        </w:tabs>
        <w:spacing w:after="0" w:line="240" w:lineRule="auto"/>
        <w:ind w:right="-630"/>
      </w:pPr>
      <w:r>
        <w:t>◻ Jail, prison, or juvenile detention facility</w:t>
      </w:r>
    </w:p>
    <w:p w14:paraId="7F5DFB6E" w14:textId="77777777" w:rsidR="007B483C" w:rsidRDefault="00000000">
      <w:pPr>
        <w:tabs>
          <w:tab w:val="left" w:pos="4680"/>
          <w:tab w:val="left" w:pos="9540"/>
        </w:tabs>
        <w:spacing w:after="0" w:line="240" w:lineRule="auto"/>
        <w:ind w:right="-630"/>
      </w:pPr>
      <w:r>
        <w:t>◻ Long-term care facility or Nursing Home</w:t>
      </w:r>
    </w:p>
    <w:p w14:paraId="5383B25C" w14:textId="77777777" w:rsidR="007B483C" w:rsidRDefault="00000000">
      <w:pPr>
        <w:tabs>
          <w:tab w:val="left" w:pos="4680"/>
          <w:tab w:val="left" w:pos="9540"/>
        </w:tabs>
        <w:spacing w:after="0" w:line="240" w:lineRule="auto"/>
        <w:ind w:right="-630"/>
      </w:pPr>
      <w:r>
        <w:t>◻ Psychiatric Hospital or other psychiatric facility</w:t>
      </w:r>
    </w:p>
    <w:p w14:paraId="7E5E4684" w14:textId="77777777" w:rsidR="007B483C" w:rsidRDefault="00000000">
      <w:pPr>
        <w:tabs>
          <w:tab w:val="left" w:pos="4680"/>
          <w:tab w:val="left" w:pos="9540"/>
        </w:tabs>
        <w:spacing w:after="0" w:line="240" w:lineRule="auto"/>
        <w:ind w:right="-630"/>
      </w:pPr>
      <w:r>
        <w:t xml:space="preserve">◻ Substance Abuse treatment facility or detox </w:t>
      </w:r>
    </w:p>
    <w:p w14:paraId="01C420A8" w14:textId="77777777" w:rsidR="007B483C" w:rsidRDefault="00000000">
      <w:pPr>
        <w:tabs>
          <w:tab w:val="left" w:pos="4680"/>
          <w:tab w:val="left" w:pos="9540"/>
        </w:tabs>
        <w:spacing w:after="0" w:line="240" w:lineRule="auto"/>
        <w:ind w:right="-630"/>
      </w:pPr>
      <w:r>
        <w:t>center</w:t>
      </w:r>
    </w:p>
    <w:p w14:paraId="5C257351" w14:textId="77777777" w:rsidR="007B483C" w:rsidRDefault="00000000">
      <w:pPr>
        <w:tabs>
          <w:tab w:val="left" w:pos="4680"/>
          <w:tab w:val="left" w:pos="9540"/>
        </w:tabs>
        <w:spacing w:after="0" w:line="240" w:lineRule="auto"/>
        <w:ind w:right="-630"/>
      </w:pPr>
      <w:r>
        <w:rPr>
          <w:b/>
        </w:rPr>
        <w:t>TRANSITIONAL HOUSING SITUATION</w:t>
      </w:r>
    </w:p>
    <w:p w14:paraId="23C5E3AA" w14:textId="77777777" w:rsidR="007B483C" w:rsidRDefault="00000000">
      <w:pPr>
        <w:tabs>
          <w:tab w:val="left" w:pos="4680"/>
          <w:tab w:val="left" w:pos="9540"/>
        </w:tabs>
        <w:spacing w:after="0" w:line="240" w:lineRule="auto"/>
        <w:ind w:right="-630"/>
      </w:pPr>
      <w:r>
        <w:t xml:space="preserve">◻ Hotel / Motel paid without ES voucher </w:t>
      </w:r>
    </w:p>
    <w:p w14:paraId="79BBB730" w14:textId="77777777" w:rsidR="007B483C" w:rsidRDefault="00000000">
      <w:pPr>
        <w:tabs>
          <w:tab w:val="left" w:pos="4680"/>
          <w:tab w:val="left" w:pos="9540"/>
        </w:tabs>
        <w:spacing w:after="0" w:line="240" w:lineRule="auto"/>
        <w:ind w:right="-630"/>
      </w:pPr>
      <w:r>
        <w:t>◻ Staying or living in a family, member’s room, apartment, or house</w:t>
      </w:r>
    </w:p>
    <w:p w14:paraId="316FA2C0" w14:textId="77777777" w:rsidR="007B483C" w:rsidRDefault="00000000">
      <w:pPr>
        <w:tabs>
          <w:tab w:val="left" w:pos="4680"/>
          <w:tab w:val="left" w:pos="9540"/>
        </w:tabs>
        <w:spacing w:after="0" w:line="240" w:lineRule="auto"/>
        <w:ind w:right="-630"/>
      </w:pPr>
      <w:r>
        <w:t>◻ Staying or living in a family member’s room, apartment, or house</w:t>
      </w:r>
    </w:p>
    <w:p w14:paraId="22C37266" w14:textId="77777777" w:rsidR="007B483C" w:rsidRDefault="00000000">
      <w:pPr>
        <w:tabs>
          <w:tab w:val="left" w:pos="4680"/>
          <w:tab w:val="left" w:pos="9540"/>
        </w:tabs>
        <w:spacing w:after="0" w:line="240" w:lineRule="auto"/>
        <w:ind w:right="-630"/>
      </w:pPr>
      <w:r>
        <w:t xml:space="preserve">◻ Transitional housing for homeless </w:t>
      </w:r>
      <w:proofErr w:type="gramStart"/>
      <w:r>
        <w:t>persons</w:t>
      </w:r>
      <w:proofErr w:type="gramEnd"/>
      <w:r>
        <w:t xml:space="preserve"> (including youth)</w:t>
      </w:r>
    </w:p>
    <w:p w14:paraId="3F0873F1" w14:textId="77777777" w:rsidR="007B483C" w:rsidRDefault="00000000">
      <w:pPr>
        <w:tabs>
          <w:tab w:val="left" w:pos="4680"/>
          <w:tab w:val="left" w:pos="9540"/>
        </w:tabs>
        <w:spacing w:after="0" w:line="240" w:lineRule="auto"/>
        <w:ind w:right="-630"/>
      </w:pPr>
      <w:r>
        <w:rPr>
          <w:b/>
        </w:rPr>
        <w:t>PERMANENT HOUSING SITUATION</w:t>
      </w:r>
    </w:p>
    <w:p w14:paraId="4254C9EE" w14:textId="77777777" w:rsidR="007B483C" w:rsidRDefault="00000000">
      <w:pPr>
        <w:tabs>
          <w:tab w:val="left" w:pos="4680"/>
          <w:tab w:val="left" w:pos="9540"/>
        </w:tabs>
        <w:spacing w:after="0" w:line="240" w:lineRule="auto"/>
        <w:ind w:right="-630"/>
      </w:pPr>
      <w:r>
        <w:t>◻ Rental by client no ongoing housing subsidy</w:t>
      </w:r>
    </w:p>
    <w:p w14:paraId="49D38015" w14:textId="77777777" w:rsidR="007B483C" w:rsidRDefault="00000000">
      <w:pPr>
        <w:tabs>
          <w:tab w:val="left" w:pos="4680"/>
          <w:tab w:val="left" w:pos="9540"/>
        </w:tabs>
        <w:spacing w:after="0" w:line="240" w:lineRule="auto"/>
        <w:ind w:right="-630"/>
      </w:pPr>
      <w:r>
        <w:t xml:space="preserve">◻ Rental by client, with ongoing housing </w:t>
      </w:r>
    </w:p>
    <w:p w14:paraId="51E5908D" w14:textId="77777777" w:rsidR="007B483C" w:rsidRDefault="00000000">
      <w:pPr>
        <w:tabs>
          <w:tab w:val="left" w:pos="4680"/>
          <w:tab w:val="left" w:pos="9540"/>
        </w:tabs>
        <w:spacing w:after="0" w:line="240" w:lineRule="auto"/>
        <w:ind w:right="-630"/>
      </w:pPr>
      <w:r>
        <w:t>Subsidy</w:t>
      </w:r>
    </w:p>
    <w:p w14:paraId="6EE752C7" w14:textId="77777777" w:rsidR="007B483C" w:rsidRDefault="00000000">
      <w:pPr>
        <w:tabs>
          <w:tab w:val="left" w:pos="4680"/>
          <w:tab w:val="left" w:pos="9540"/>
        </w:tabs>
        <w:spacing w:after="0" w:line="240" w:lineRule="auto"/>
        <w:ind w:right="-630"/>
        <w:rPr>
          <w:b/>
          <w:i/>
        </w:rPr>
      </w:pPr>
      <w:r>
        <w:rPr>
          <w:b/>
          <w:color w:val="000000"/>
        </w:rPr>
        <w:t xml:space="preserve">IF </w:t>
      </w:r>
      <w:r>
        <w:rPr>
          <w:b/>
          <w:i/>
        </w:rPr>
        <w:t xml:space="preserve">Rental by client, with ongoing housing </w:t>
      </w:r>
    </w:p>
    <w:p w14:paraId="3B5F892A" w14:textId="77777777" w:rsidR="007B483C" w:rsidRDefault="00000000">
      <w:pPr>
        <w:tabs>
          <w:tab w:val="left" w:pos="4680"/>
          <w:tab w:val="left" w:pos="9540"/>
        </w:tabs>
        <w:spacing w:after="0" w:line="240" w:lineRule="auto"/>
        <w:ind w:right="-630"/>
        <w:rPr>
          <w:b/>
          <w:color w:val="000000"/>
        </w:rPr>
      </w:pPr>
      <w:r>
        <w:rPr>
          <w:b/>
          <w:i/>
        </w:rPr>
        <w:t>Subsidy</w:t>
      </w:r>
      <w:r>
        <w:rPr>
          <w:b/>
          <w:i/>
          <w:color w:val="000000"/>
        </w:rPr>
        <w:t xml:space="preserve"> is Checked</w:t>
      </w:r>
      <w:r>
        <w:rPr>
          <w:b/>
          <w:color w:val="000000"/>
        </w:rPr>
        <w:t>, Please select Subsidy from List:</w:t>
      </w:r>
    </w:p>
    <w:p w14:paraId="5B1DE740" w14:textId="77777777" w:rsidR="007B483C" w:rsidRDefault="00000000">
      <w:pPr>
        <w:tabs>
          <w:tab w:val="left" w:pos="4680"/>
          <w:tab w:val="left" w:pos="9540"/>
        </w:tabs>
        <w:spacing w:after="0" w:line="240" w:lineRule="auto"/>
        <w:ind w:right="-630"/>
        <w:rPr>
          <w:i/>
          <w:color w:val="000000"/>
        </w:rPr>
      </w:pPr>
      <w:r>
        <w:rPr>
          <w:i/>
        </w:rPr>
        <w:t xml:space="preserve">◻ </w:t>
      </w:r>
      <w:r>
        <w:rPr>
          <w:i/>
          <w:color w:val="000000"/>
        </w:rPr>
        <w:t>GPD TIP housing subsidy</w:t>
      </w:r>
    </w:p>
    <w:p w14:paraId="253D57AC" w14:textId="77777777" w:rsidR="007B483C" w:rsidRDefault="00000000">
      <w:pPr>
        <w:tabs>
          <w:tab w:val="left" w:pos="4680"/>
          <w:tab w:val="left" w:pos="9540"/>
        </w:tabs>
        <w:spacing w:after="0" w:line="240" w:lineRule="auto"/>
        <w:ind w:right="-630"/>
        <w:rPr>
          <w:i/>
          <w:color w:val="000000"/>
        </w:rPr>
      </w:pPr>
      <w:r>
        <w:rPr>
          <w:i/>
        </w:rPr>
        <w:t xml:space="preserve">◻ </w:t>
      </w:r>
      <w:r>
        <w:rPr>
          <w:i/>
          <w:color w:val="000000"/>
        </w:rPr>
        <w:t>VASH housing subsidy</w:t>
      </w:r>
    </w:p>
    <w:p w14:paraId="3D5917A8" w14:textId="77777777" w:rsidR="007B483C" w:rsidRDefault="00000000">
      <w:pPr>
        <w:tabs>
          <w:tab w:val="left" w:pos="4680"/>
          <w:tab w:val="left" w:pos="9540"/>
        </w:tabs>
        <w:spacing w:after="0" w:line="240" w:lineRule="auto"/>
        <w:ind w:right="-630"/>
        <w:rPr>
          <w:i/>
          <w:color w:val="000000"/>
        </w:rPr>
      </w:pPr>
      <w:r>
        <w:rPr>
          <w:i/>
        </w:rPr>
        <w:t xml:space="preserve">◻ </w:t>
      </w:r>
      <w:r>
        <w:rPr>
          <w:i/>
          <w:color w:val="000000"/>
        </w:rPr>
        <w:t>RRH or equivalent subsidy</w:t>
      </w:r>
    </w:p>
    <w:p w14:paraId="1DED6E63" w14:textId="77777777" w:rsidR="007B483C" w:rsidRDefault="00000000">
      <w:pPr>
        <w:tabs>
          <w:tab w:val="left" w:pos="4680"/>
          <w:tab w:val="left" w:pos="9540"/>
        </w:tabs>
        <w:spacing w:after="0" w:line="240" w:lineRule="auto"/>
        <w:ind w:right="-630"/>
        <w:rPr>
          <w:i/>
          <w:color w:val="000000"/>
        </w:rPr>
      </w:pPr>
      <w:r>
        <w:rPr>
          <w:i/>
        </w:rPr>
        <w:t xml:space="preserve">◻ </w:t>
      </w:r>
      <w:r>
        <w:rPr>
          <w:i/>
          <w:color w:val="000000"/>
        </w:rPr>
        <w:t>HCV voucher (tenant or project based) (not dedicated)</w:t>
      </w:r>
    </w:p>
    <w:p w14:paraId="38B08416" w14:textId="77777777" w:rsidR="007B483C" w:rsidRDefault="00000000">
      <w:pPr>
        <w:tabs>
          <w:tab w:val="left" w:pos="4680"/>
          <w:tab w:val="left" w:pos="9540"/>
        </w:tabs>
        <w:spacing w:after="0" w:line="240" w:lineRule="auto"/>
        <w:ind w:right="-630"/>
        <w:rPr>
          <w:i/>
          <w:color w:val="000000"/>
        </w:rPr>
      </w:pPr>
      <w:r>
        <w:rPr>
          <w:i/>
        </w:rPr>
        <w:t xml:space="preserve">◻ </w:t>
      </w:r>
      <w:r>
        <w:rPr>
          <w:i/>
          <w:color w:val="000000"/>
        </w:rPr>
        <w:t>Public housing unit</w:t>
      </w:r>
    </w:p>
    <w:p w14:paraId="66C81BB4" w14:textId="77777777" w:rsidR="007B483C" w:rsidRDefault="00000000">
      <w:pPr>
        <w:tabs>
          <w:tab w:val="left" w:pos="4680"/>
          <w:tab w:val="left" w:pos="9540"/>
        </w:tabs>
        <w:spacing w:after="0" w:line="240" w:lineRule="auto"/>
        <w:ind w:right="-630"/>
        <w:rPr>
          <w:i/>
          <w:color w:val="000000"/>
        </w:rPr>
      </w:pPr>
      <w:r>
        <w:rPr>
          <w:i/>
        </w:rPr>
        <w:t xml:space="preserve">◻ </w:t>
      </w:r>
      <w:r>
        <w:rPr>
          <w:i/>
          <w:color w:val="000000"/>
        </w:rPr>
        <w:t>Rental by client, with other ongoing housing subsidy</w:t>
      </w:r>
    </w:p>
    <w:p w14:paraId="25DBAED2" w14:textId="77777777" w:rsidR="007B483C" w:rsidRDefault="00000000">
      <w:pPr>
        <w:tabs>
          <w:tab w:val="left" w:pos="4680"/>
          <w:tab w:val="left" w:pos="9540"/>
        </w:tabs>
        <w:spacing w:after="0" w:line="240" w:lineRule="auto"/>
        <w:ind w:right="-630"/>
        <w:rPr>
          <w:i/>
          <w:color w:val="000000"/>
        </w:rPr>
      </w:pPr>
      <w:r>
        <w:rPr>
          <w:i/>
        </w:rPr>
        <w:t xml:space="preserve">◻ </w:t>
      </w:r>
      <w:r>
        <w:rPr>
          <w:i/>
          <w:color w:val="000000"/>
        </w:rPr>
        <w:t>Emergency Housing Voucher</w:t>
      </w:r>
    </w:p>
    <w:p w14:paraId="77CE6D60" w14:textId="77777777" w:rsidR="007B483C" w:rsidRDefault="00000000">
      <w:pPr>
        <w:tabs>
          <w:tab w:val="left" w:pos="4680"/>
          <w:tab w:val="left" w:pos="9540"/>
        </w:tabs>
        <w:spacing w:after="0" w:line="240" w:lineRule="auto"/>
        <w:ind w:right="-630"/>
        <w:rPr>
          <w:i/>
          <w:color w:val="000000"/>
        </w:rPr>
      </w:pPr>
      <w:r>
        <w:rPr>
          <w:i/>
        </w:rPr>
        <w:t xml:space="preserve">◻ </w:t>
      </w:r>
      <w:r>
        <w:rPr>
          <w:i/>
          <w:color w:val="000000"/>
        </w:rPr>
        <w:t>Family Unification Program Voucher (FUP)</w:t>
      </w:r>
    </w:p>
    <w:p w14:paraId="4546F9D4" w14:textId="77777777" w:rsidR="007B483C" w:rsidRDefault="00000000">
      <w:pPr>
        <w:tabs>
          <w:tab w:val="left" w:pos="4680"/>
          <w:tab w:val="left" w:pos="9540"/>
        </w:tabs>
        <w:spacing w:after="0" w:line="240" w:lineRule="auto"/>
        <w:ind w:right="-630"/>
        <w:rPr>
          <w:i/>
          <w:color w:val="000000"/>
        </w:rPr>
      </w:pPr>
      <w:r>
        <w:rPr>
          <w:i/>
        </w:rPr>
        <w:t xml:space="preserve">◻ </w:t>
      </w:r>
      <w:r>
        <w:rPr>
          <w:i/>
          <w:color w:val="000000"/>
        </w:rPr>
        <w:t>Foster Youth to Independence Initiative (FYI)</w:t>
      </w:r>
    </w:p>
    <w:p w14:paraId="4EEB20E4" w14:textId="77777777" w:rsidR="007B483C" w:rsidRDefault="00000000">
      <w:pPr>
        <w:tabs>
          <w:tab w:val="left" w:pos="4680"/>
          <w:tab w:val="left" w:pos="9540"/>
        </w:tabs>
        <w:spacing w:after="0" w:line="240" w:lineRule="auto"/>
        <w:ind w:right="-630"/>
        <w:rPr>
          <w:i/>
          <w:color w:val="000000"/>
        </w:rPr>
      </w:pPr>
      <w:r>
        <w:rPr>
          <w:i/>
        </w:rPr>
        <w:t xml:space="preserve">◻ </w:t>
      </w:r>
      <w:r>
        <w:rPr>
          <w:i/>
          <w:color w:val="000000"/>
        </w:rPr>
        <w:t>Permanent Supportive Housing</w:t>
      </w:r>
    </w:p>
    <w:p w14:paraId="2D59B3BB" w14:textId="77777777" w:rsidR="007B483C" w:rsidRDefault="00000000">
      <w:pPr>
        <w:tabs>
          <w:tab w:val="left" w:pos="4680"/>
          <w:tab w:val="left" w:pos="9540"/>
        </w:tabs>
        <w:spacing w:after="0" w:line="240" w:lineRule="auto"/>
        <w:ind w:right="-630"/>
        <w:rPr>
          <w:i/>
          <w:color w:val="000000"/>
        </w:rPr>
      </w:pPr>
      <w:r>
        <w:rPr>
          <w:i/>
        </w:rPr>
        <w:t xml:space="preserve">◻ </w:t>
      </w:r>
      <w:r>
        <w:rPr>
          <w:i/>
          <w:color w:val="000000"/>
        </w:rPr>
        <w:t xml:space="preserve">Other permanent housing dedicated for formerly homeless </w:t>
      </w:r>
      <w:proofErr w:type="gramStart"/>
      <w:r>
        <w:rPr>
          <w:i/>
          <w:color w:val="000000"/>
        </w:rPr>
        <w:t>persons</w:t>
      </w:r>
      <w:proofErr w:type="gramEnd"/>
    </w:p>
    <w:p w14:paraId="6550CBCC" w14:textId="77777777" w:rsidR="007B483C" w:rsidRDefault="00000000">
      <w:pPr>
        <w:tabs>
          <w:tab w:val="left" w:pos="4680"/>
          <w:tab w:val="left" w:pos="9540"/>
        </w:tabs>
        <w:spacing w:after="0" w:line="240" w:lineRule="auto"/>
        <w:ind w:right="-630"/>
      </w:pPr>
      <w:r>
        <w:t>◻ Owned by client, no ongoing housing subsidy</w:t>
      </w:r>
    </w:p>
    <w:p w14:paraId="67A73A28" w14:textId="77777777" w:rsidR="007B483C" w:rsidRDefault="00000000">
      <w:pPr>
        <w:tabs>
          <w:tab w:val="left" w:pos="4680"/>
          <w:tab w:val="left" w:pos="9540"/>
        </w:tabs>
        <w:spacing w:after="0" w:line="240" w:lineRule="auto"/>
        <w:ind w:right="-630"/>
      </w:pPr>
      <w:r>
        <w:t>◻ Owned by client, with ongoing housing subsidy</w:t>
      </w:r>
    </w:p>
    <w:p w14:paraId="156F03B3" w14:textId="77777777" w:rsidR="007B483C" w:rsidRDefault="00000000">
      <w:pPr>
        <w:tabs>
          <w:tab w:val="left" w:pos="4680"/>
          <w:tab w:val="left" w:pos="9540"/>
        </w:tabs>
        <w:spacing w:after="0" w:line="240" w:lineRule="auto"/>
        <w:ind w:right="-630"/>
        <w:rPr>
          <w:b/>
        </w:rPr>
      </w:pPr>
      <w:r>
        <w:rPr>
          <w:b/>
        </w:rPr>
        <w:t>OTHER</w:t>
      </w:r>
    </w:p>
    <w:p w14:paraId="5EEDA478" w14:textId="77777777" w:rsidR="007B483C" w:rsidRDefault="00000000">
      <w:pPr>
        <w:tabs>
          <w:tab w:val="left" w:pos="4680"/>
          <w:tab w:val="left" w:pos="9540"/>
        </w:tabs>
        <w:spacing w:after="0" w:line="240" w:lineRule="auto"/>
        <w:ind w:right="-630"/>
      </w:pPr>
      <w:r>
        <w:t>◻ Client doesn't know</w:t>
      </w:r>
    </w:p>
    <w:p w14:paraId="5DCB8382" w14:textId="77777777" w:rsidR="007B483C" w:rsidRDefault="00000000">
      <w:pPr>
        <w:tabs>
          <w:tab w:val="left" w:pos="4680"/>
          <w:tab w:val="left" w:pos="9540"/>
        </w:tabs>
        <w:spacing w:after="0" w:line="240" w:lineRule="auto"/>
        <w:ind w:right="-630"/>
      </w:pPr>
      <w:r>
        <w:t>◻ Client prefers not to answer</w:t>
      </w:r>
    </w:p>
    <w:p w14:paraId="6380EBFD" w14:textId="77777777" w:rsidR="007B483C" w:rsidRDefault="00000000">
      <w:pPr>
        <w:tabs>
          <w:tab w:val="left" w:pos="4680"/>
          <w:tab w:val="left" w:pos="9540"/>
        </w:tabs>
        <w:spacing w:after="0" w:line="240" w:lineRule="auto"/>
        <w:ind w:right="-630"/>
        <w:sectPr w:rsidR="007B483C">
          <w:type w:val="continuous"/>
          <w:pgSz w:w="15840" w:h="12240" w:orient="landscape"/>
          <w:pgMar w:top="576" w:right="576" w:bottom="576" w:left="576" w:header="720" w:footer="720" w:gutter="0"/>
          <w:cols w:num="3" w:space="720" w:equalWidth="0">
            <w:col w:w="4500" w:space="594"/>
            <w:col w:w="4500" w:space="594"/>
            <w:col w:w="4500" w:space="0"/>
          </w:cols>
          <w:titlePg/>
        </w:sectPr>
      </w:pPr>
      <w:r>
        <w:t xml:space="preserve">◻ Data Not Collected   </w:t>
      </w:r>
    </w:p>
    <w:p w14:paraId="63EA39FA" w14:textId="77777777" w:rsidR="007B483C" w:rsidRDefault="007B483C">
      <w:pPr>
        <w:tabs>
          <w:tab w:val="left" w:pos="4680"/>
          <w:tab w:val="left" w:pos="9540"/>
        </w:tabs>
        <w:spacing w:after="0" w:line="240" w:lineRule="auto"/>
        <w:ind w:right="-630"/>
        <w:rPr>
          <w:b/>
        </w:rPr>
      </w:pPr>
    </w:p>
    <w:p w14:paraId="2BBF0955" w14:textId="77777777" w:rsidR="007B483C" w:rsidRDefault="00000000">
      <w:pPr>
        <w:spacing w:after="0"/>
        <w:rPr>
          <w:b/>
        </w:rPr>
      </w:pPr>
      <w:r>
        <w:t>If Type of Residence is a</w:t>
      </w:r>
      <w:r>
        <w:rPr>
          <w:b/>
        </w:rPr>
        <w:t xml:space="preserve"> </w:t>
      </w:r>
      <w:r>
        <w:rPr>
          <w:b/>
          <w:i/>
          <w:smallCaps/>
          <w:u w:val="single"/>
        </w:rPr>
        <w:t>HOMELESS SITUATION</w:t>
      </w:r>
      <w:r>
        <w:rPr>
          <w:b/>
        </w:rPr>
        <w:t xml:space="preserve">: </w:t>
      </w:r>
      <w:r>
        <w:rPr>
          <w:b/>
        </w:rPr>
        <w:tab/>
      </w:r>
    </w:p>
    <w:p w14:paraId="5AD5CFBA" w14:textId="77777777" w:rsidR="007B483C" w:rsidRDefault="00000000">
      <w:pPr>
        <w:spacing w:after="0"/>
        <w:rPr>
          <w:b/>
        </w:rPr>
      </w:pPr>
      <w:r>
        <w:rPr>
          <w:b/>
        </w:rPr>
        <w:t>Approximate Date Homelessness Started:</w:t>
      </w:r>
      <w:proofErr w:type="gramStart"/>
      <w:r>
        <w:rPr>
          <w:b/>
        </w:rPr>
        <w:t xml:space="preserve">  _______/________/_</w:t>
      </w:r>
      <w:proofErr w:type="gramEnd"/>
      <w:r>
        <w:rPr>
          <w:b/>
        </w:rPr>
        <w:t>________</w:t>
      </w:r>
    </w:p>
    <w:p w14:paraId="578F0835" w14:textId="77777777" w:rsidR="007B483C" w:rsidRDefault="007B483C">
      <w:pPr>
        <w:spacing w:after="0"/>
        <w:rPr>
          <w:b/>
        </w:rPr>
      </w:pPr>
    </w:p>
    <w:p w14:paraId="26DAE481" w14:textId="77777777" w:rsidR="007B483C" w:rsidRDefault="00000000">
      <w:pPr>
        <w:spacing w:after="0"/>
        <w:rPr>
          <w:b/>
        </w:rPr>
        <w:sectPr w:rsidR="007B483C">
          <w:footerReference w:type="default" r:id="rId9"/>
          <w:type w:val="continuous"/>
          <w:pgSz w:w="15840" w:h="12240" w:orient="landscape"/>
          <w:pgMar w:top="576" w:right="576" w:bottom="576" w:left="576" w:header="720" w:footer="720" w:gutter="0"/>
          <w:cols w:space="720"/>
          <w:titlePg/>
        </w:sectPr>
      </w:pPr>
      <w:r>
        <w:rPr>
          <w:b/>
        </w:rPr>
        <w:t>Length of Stay in the Prior Living Situation:</w:t>
      </w:r>
    </w:p>
    <w:p w14:paraId="367CE7CE" w14:textId="77777777" w:rsidR="007B483C" w:rsidRDefault="00000000">
      <w:pPr>
        <w:tabs>
          <w:tab w:val="left" w:pos="270"/>
          <w:tab w:val="left" w:pos="4590"/>
        </w:tabs>
        <w:spacing w:after="0" w:line="240" w:lineRule="auto"/>
      </w:pPr>
      <w:r>
        <w:t>◻ One night or less</w:t>
      </w:r>
    </w:p>
    <w:p w14:paraId="70D5937D" w14:textId="77777777" w:rsidR="007B483C" w:rsidRDefault="00000000">
      <w:pPr>
        <w:tabs>
          <w:tab w:val="left" w:pos="270"/>
          <w:tab w:val="left" w:pos="4590"/>
        </w:tabs>
        <w:spacing w:after="0" w:line="240" w:lineRule="auto"/>
      </w:pPr>
      <w:r>
        <w:t>◻ Two days to six nights</w:t>
      </w:r>
    </w:p>
    <w:p w14:paraId="4C881174" w14:textId="77777777" w:rsidR="007B483C" w:rsidRDefault="00000000">
      <w:pPr>
        <w:tabs>
          <w:tab w:val="left" w:pos="270"/>
          <w:tab w:val="left" w:pos="4590"/>
        </w:tabs>
        <w:spacing w:after="0" w:line="240" w:lineRule="auto"/>
      </w:pPr>
      <w:r>
        <w:t xml:space="preserve">◻ One week or more, but less than one month                                  </w:t>
      </w:r>
    </w:p>
    <w:p w14:paraId="1B12707A" w14:textId="77777777" w:rsidR="007B483C" w:rsidRDefault="007B483C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  <w:tab w:val="left" w:pos="4590"/>
        </w:tabs>
        <w:spacing w:after="0" w:line="240" w:lineRule="auto"/>
        <w:rPr>
          <w:color w:val="000000"/>
        </w:rPr>
      </w:pPr>
    </w:p>
    <w:p w14:paraId="2D71A9ED" w14:textId="77777777" w:rsidR="007B483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  <w:tab w:val="left" w:pos="4590"/>
        </w:tabs>
        <w:spacing w:after="0" w:line="240" w:lineRule="auto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One month or more, but less than 90 days</w:t>
      </w:r>
    </w:p>
    <w:p w14:paraId="7C90A603" w14:textId="77777777" w:rsidR="007B483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  <w:tab w:val="left" w:pos="4590"/>
        </w:tabs>
        <w:spacing w:after="0" w:line="240" w:lineRule="auto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90 days or more, but less than one year</w:t>
      </w:r>
    </w:p>
    <w:p w14:paraId="543DB4C7" w14:textId="77777777" w:rsidR="007B483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4590"/>
        </w:tabs>
        <w:spacing w:after="0" w:line="240" w:lineRule="auto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One year or longer   </w:t>
      </w:r>
    </w:p>
    <w:p w14:paraId="5E4D2184" w14:textId="77777777" w:rsidR="007B483C" w:rsidRDefault="007B483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500B9C05" w14:textId="77777777" w:rsidR="007B483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Client doesn’t know</w:t>
      </w:r>
    </w:p>
    <w:p w14:paraId="686D4833" w14:textId="77777777" w:rsidR="007B483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Client prefers not to answer</w:t>
      </w:r>
    </w:p>
    <w:p w14:paraId="4377CB4E" w14:textId="77777777" w:rsidR="007B483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  <w:sectPr w:rsidR="007B483C">
          <w:type w:val="continuous"/>
          <w:pgSz w:w="15840" w:h="12240" w:orient="landscape"/>
          <w:pgMar w:top="576" w:right="576" w:bottom="576" w:left="576" w:header="720" w:footer="720" w:gutter="0"/>
          <w:cols w:num="3" w:space="720" w:equalWidth="0">
            <w:col w:w="4416" w:space="720"/>
            <w:col w:w="4416" w:space="720"/>
            <w:col w:w="4416" w:space="0"/>
          </w:cols>
          <w:titlePg/>
        </w:sectPr>
      </w:pP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Data Not Collected   </w:t>
      </w:r>
    </w:p>
    <w:p w14:paraId="65BF5610" w14:textId="77777777" w:rsidR="007B483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  <w:sectPr w:rsidR="007B483C">
          <w:type w:val="continuous"/>
          <w:pgSz w:w="15840" w:h="12240" w:orient="landscape"/>
          <w:pgMar w:top="576" w:right="576" w:bottom="576" w:left="576" w:header="720" w:footer="720" w:gutter="0"/>
          <w:cols w:space="720"/>
          <w:titlePg/>
        </w:sectPr>
      </w:pPr>
      <w:r>
        <w:rPr>
          <w:b/>
          <w:color w:val="000000"/>
        </w:rPr>
        <w:t xml:space="preserve">(Regardless of where they stayed last night): Number of Times the Client Has Been Homeless on the Streets, in ES, or SH in the Past Three Years Including Today: </w:t>
      </w:r>
    </w:p>
    <w:p w14:paraId="78557EC6" w14:textId="77777777" w:rsidR="007B483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Never in 3 Years 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One Time 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Two Times 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Three Times 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Four or More Times 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Client doesn’t know 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Client prefers not to answer 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Data Not Collected   </w:t>
      </w:r>
    </w:p>
    <w:p w14:paraId="02ED5F67" w14:textId="77777777" w:rsidR="007B483C" w:rsidRDefault="007B483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u w:val="single"/>
        </w:rPr>
      </w:pPr>
    </w:p>
    <w:p w14:paraId="6771B46D" w14:textId="77777777" w:rsidR="007B483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  <w:sectPr w:rsidR="007B483C">
          <w:type w:val="continuous"/>
          <w:pgSz w:w="15840" w:h="12240" w:orient="landscape"/>
          <w:pgMar w:top="576" w:right="576" w:bottom="576" w:left="576" w:header="720" w:footer="720" w:gutter="0"/>
          <w:cols w:space="720"/>
          <w:titlePg/>
        </w:sectPr>
      </w:pPr>
      <w:r>
        <w:rPr>
          <w:b/>
          <w:color w:val="000000"/>
        </w:rPr>
        <w:t xml:space="preserve">Total Number of Months Homeless on the Streets, in ES, or SH in the Past Three Years: </w:t>
      </w:r>
    </w:p>
    <w:p w14:paraId="1023BAC8" w14:textId="77777777" w:rsidR="007B483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One Month (this time is the first month)</w:t>
      </w:r>
    </w:p>
    <w:p w14:paraId="45C13477" w14:textId="77777777" w:rsidR="007B483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2-12 Months (Specify # of Months: ______)</w:t>
      </w:r>
    </w:p>
    <w:p w14:paraId="2006A0B5" w14:textId="77777777" w:rsidR="007B483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More than 12 months</w:t>
      </w:r>
    </w:p>
    <w:p w14:paraId="395013AD" w14:textId="77777777" w:rsidR="007B483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Client Doesn’t Know</w:t>
      </w:r>
    </w:p>
    <w:p w14:paraId="500F981B" w14:textId="77777777" w:rsidR="007B483C" w:rsidRDefault="00000000">
      <w:pPr>
        <w:spacing w:after="0"/>
      </w:pPr>
      <w:r>
        <w:t xml:space="preserve">◻ Data Not Collected   </w:t>
      </w:r>
    </w:p>
    <w:p w14:paraId="1AC466E2" w14:textId="77777777" w:rsidR="00AA6A16" w:rsidRDefault="00AA6A16">
      <w:pPr>
        <w:spacing w:after="0"/>
      </w:pPr>
    </w:p>
    <w:p w14:paraId="014B2FDC" w14:textId="77777777" w:rsidR="007B483C" w:rsidRDefault="007B483C">
      <w:pPr>
        <w:tabs>
          <w:tab w:val="left" w:pos="4680"/>
          <w:tab w:val="left" w:pos="9540"/>
        </w:tabs>
        <w:spacing w:after="0" w:line="240" w:lineRule="auto"/>
        <w:ind w:right="-630"/>
        <w:rPr>
          <w:b/>
        </w:rPr>
      </w:pPr>
    </w:p>
    <w:p w14:paraId="3C77BB8D" w14:textId="77777777" w:rsidR="007B483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  <w:r>
        <w:rPr>
          <w:color w:val="000000"/>
        </w:rPr>
        <w:t xml:space="preserve">If Type of Residence is an </w:t>
      </w:r>
      <w:r>
        <w:rPr>
          <w:b/>
          <w:i/>
          <w:color w:val="000000"/>
          <w:u w:val="single"/>
        </w:rPr>
        <w:t>INSTITUTIONAL SITUATION</w:t>
      </w:r>
      <w:r>
        <w:rPr>
          <w:color w:val="000000"/>
        </w:rPr>
        <w:t>, the questions below are required</w:t>
      </w:r>
      <w:r>
        <w:rPr>
          <w:b/>
          <w:color w:val="000000"/>
        </w:rPr>
        <w:t>:</w:t>
      </w:r>
    </w:p>
    <w:p w14:paraId="5862E5A4" w14:textId="77777777" w:rsidR="007B483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bookmarkStart w:id="4" w:name="_heading=h.2et92p0" w:colFirst="0" w:colLast="0"/>
      <w:bookmarkEnd w:id="4"/>
      <w:r>
        <w:rPr>
          <w:b/>
          <w:color w:val="000000"/>
        </w:rPr>
        <w:t>Did you stay less than 90 days?</w:t>
      </w:r>
      <w:r>
        <w:rPr>
          <w:color w:val="000000"/>
        </w:rPr>
        <w:t xml:space="preserve">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Yes 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No </w:t>
      </w:r>
    </w:p>
    <w:p w14:paraId="6510AC94" w14:textId="77777777" w:rsidR="007B483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b/>
          <w:color w:val="000000"/>
        </w:rPr>
        <w:t xml:space="preserve">        If </w:t>
      </w:r>
      <w:r>
        <w:rPr>
          <w:b/>
          <w:i/>
          <w:color w:val="000000"/>
        </w:rPr>
        <w:t>Yes</w:t>
      </w:r>
      <w:r>
        <w:rPr>
          <w:color w:val="000000"/>
        </w:rPr>
        <w:t xml:space="preserve">, </w:t>
      </w:r>
      <w:r>
        <w:rPr>
          <w:b/>
          <w:color w:val="000000"/>
        </w:rPr>
        <w:t>On the night before did you stay on the streets, ES or SH</w:t>
      </w:r>
      <w:r>
        <w:rPr>
          <w:color w:val="000000"/>
        </w:rPr>
        <w:t xml:space="preserve">: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Yes 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No</w:t>
      </w:r>
    </w:p>
    <w:p w14:paraId="4BB9881A" w14:textId="77777777" w:rsidR="007B483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  <w:r>
        <w:rPr>
          <w:b/>
          <w:color w:val="000000"/>
        </w:rPr>
        <w:t>Length of stay in the prior living situation:</w:t>
      </w:r>
    </w:p>
    <w:p w14:paraId="27A71B39" w14:textId="77777777" w:rsidR="007B483C" w:rsidRDefault="007B483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50CC2203" w14:textId="77777777" w:rsidR="007B483C" w:rsidRDefault="00000000">
      <w:pPr>
        <w:tabs>
          <w:tab w:val="left" w:pos="270"/>
          <w:tab w:val="left" w:pos="4590"/>
        </w:tabs>
        <w:spacing w:after="0" w:line="240" w:lineRule="auto"/>
      </w:pPr>
      <w:r>
        <w:t>◻ 90 days or more, but less than one year</w:t>
      </w:r>
    </w:p>
    <w:p w14:paraId="4241B1CB" w14:textId="77777777" w:rsidR="007B483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One year or longer   </w:t>
      </w:r>
    </w:p>
    <w:p w14:paraId="6D4E9761" w14:textId="77777777" w:rsidR="007B483C" w:rsidRDefault="00000000">
      <w:pPr>
        <w:tabs>
          <w:tab w:val="left" w:pos="270"/>
          <w:tab w:val="left" w:pos="4590"/>
        </w:tabs>
        <w:spacing w:after="0" w:line="240" w:lineRule="auto"/>
      </w:pPr>
      <w:r>
        <w:t xml:space="preserve">◻ Client Doesn’t Know                                  </w:t>
      </w:r>
    </w:p>
    <w:p w14:paraId="7B124DE2" w14:textId="77777777" w:rsidR="007B483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  <w:tab w:val="left" w:pos="4590"/>
        </w:tabs>
        <w:spacing w:after="0" w:line="240" w:lineRule="auto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Client prefers not to answer</w:t>
      </w:r>
    </w:p>
    <w:p w14:paraId="0842DBCE" w14:textId="77777777" w:rsidR="007B483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Data Not Collected   </w:t>
      </w:r>
    </w:p>
    <w:p w14:paraId="0923962F" w14:textId="77777777" w:rsidR="007B483C" w:rsidRDefault="007B483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</w:rPr>
      </w:pPr>
    </w:p>
    <w:p w14:paraId="354541B9" w14:textId="77777777" w:rsidR="007B483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  <w:r>
        <w:rPr>
          <w:color w:val="000000"/>
        </w:rPr>
        <w:t>If Type of Residence is a</w:t>
      </w:r>
      <w:r>
        <w:rPr>
          <w:b/>
          <w:color w:val="000000"/>
        </w:rPr>
        <w:t xml:space="preserve"> </w:t>
      </w:r>
      <w:r>
        <w:rPr>
          <w:b/>
          <w:i/>
          <w:color w:val="000000"/>
          <w:u w:val="single"/>
        </w:rPr>
        <w:t>TRANSITIONAL or PERMANENT HOUSING SITUATION</w:t>
      </w:r>
      <w:r>
        <w:rPr>
          <w:color w:val="000000"/>
        </w:rPr>
        <w:t>, the question below is required</w:t>
      </w:r>
      <w:r>
        <w:rPr>
          <w:b/>
          <w:color w:val="000000"/>
        </w:rPr>
        <w:t>:</w:t>
      </w:r>
    </w:p>
    <w:p w14:paraId="3CF715F9" w14:textId="77777777" w:rsidR="007B483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b/>
          <w:color w:val="000000"/>
        </w:rPr>
        <w:t>Did you stay less than 7 nights?</w:t>
      </w:r>
      <w:r>
        <w:rPr>
          <w:color w:val="000000"/>
        </w:rPr>
        <w:t xml:space="preserve">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Yes 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No  </w:t>
      </w:r>
    </w:p>
    <w:p w14:paraId="6E12BB09" w14:textId="77777777" w:rsidR="007B483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b/>
          <w:color w:val="000000"/>
          <w:u w:val="single"/>
        </w:rPr>
      </w:pPr>
      <w:r>
        <w:rPr>
          <w:color w:val="000000"/>
        </w:rPr>
        <w:t xml:space="preserve">If Yes, </w:t>
      </w:r>
      <w:r>
        <w:rPr>
          <w:b/>
          <w:color w:val="000000"/>
        </w:rPr>
        <w:t>On the night before did you stay on the streets, ES or SH:</w:t>
      </w:r>
      <w:r>
        <w:rPr>
          <w:color w:val="000000"/>
        </w:rPr>
        <w:t xml:space="preserve">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Yes 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No</w:t>
      </w:r>
    </w:p>
    <w:p w14:paraId="5F9E3058" w14:textId="77777777" w:rsidR="007B483C" w:rsidRDefault="00000000">
      <w:pPr>
        <w:spacing w:after="0"/>
        <w:rPr>
          <w:b/>
        </w:rPr>
        <w:sectPr w:rsidR="007B483C">
          <w:footerReference w:type="default" r:id="rId10"/>
          <w:type w:val="continuous"/>
          <w:pgSz w:w="15840" w:h="12240" w:orient="landscape"/>
          <w:pgMar w:top="576" w:right="576" w:bottom="576" w:left="576" w:header="720" w:footer="720" w:gutter="0"/>
          <w:cols w:space="720"/>
          <w:titlePg/>
        </w:sectPr>
      </w:pPr>
      <w:r>
        <w:rPr>
          <w:b/>
        </w:rPr>
        <w:t>Length of Stay in the Prior Living Situation:</w:t>
      </w:r>
    </w:p>
    <w:p w14:paraId="52B18559" w14:textId="77777777" w:rsidR="007B483C" w:rsidRDefault="00000000">
      <w:pPr>
        <w:tabs>
          <w:tab w:val="left" w:pos="270"/>
          <w:tab w:val="left" w:pos="4590"/>
        </w:tabs>
        <w:spacing w:after="0" w:line="240" w:lineRule="auto"/>
      </w:pPr>
      <w:r>
        <w:t>◻ One night or less</w:t>
      </w:r>
    </w:p>
    <w:p w14:paraId="7F5577F4" w14:textId="77777777" w:rsidR="007B483C" w:rsidRDefault="00000000">
      <w:pPr>
        <w:tabs>
          <w:tab w:val="left" w:pos="270"/>
          <w:tab w:val="left" w:pos="4590"/>
        </w:tabs>
        <w:spacing w:after="0" w:line="240" w:lineRule="auto"/>
      </w:pPr>
      <w:r>
        <w:t>◻ Two days to six nights</w:t>
      </w:r>
    </w:p>
    <w:p w14:paraId="0CE7B691" w14:textId="77777777" w:rsidR="007B483C" w:rsidRDefault="007B483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305393F2" w14:textId="77777777" w:rsidR="007B483C" w:rsidRDefault="00000000">
      <w:pPr>
        <w:spacing w:after="0" w:line="240" w:lineRule="auto"/>
      </w:pPr>
      <w:bookmarkStart w:id="5" w:name="_heading=h.tyjcwt" w:colFirst="0" w:colLast="0"/>
      <w:bookmarkEnd w:id="5"/>
      <w:r>
        <w:rPr>
          <w:b/>
        </w:rPr>
        <w:t>Domestic Violence Survivor?</w:t>
      </w:r>
      <w:r>
        <w:t xml:space="preserve"> ◻ Yes   ◻ No   ◻ Client doesn’t know    ◻ Client prefers not to answer  </w:t>
      </w:r>
    </w:p>
    <w:p w14:paraId="115F7865" w14:textId="77777777" w:rsidR="007B483C" w:rsidRDefault="00000000">
      <w:pPr>
        <w:tabs>
          <w:tab w:val="left" w:pos="720"/>
          <w:tab w:val="left" w:pos="5580"/>
        </w:tabs>
        <w:spacing w:after="0"/>
        <w:ind w:left="720" w:hanging="720"/>
        <w:rPr>
          <w:b/>
        </w:rPr>
        <w:sectPr w:rsidR="007B483C">
          <w:footerReference w:type="default" r:id="rId11"/>
          <w:type w:val="continuous"/>
          <w:pgSz w:w="15840" w:h="12240" w:orient="landscape"/>
          <w:pgMar w:top="576" w:right="576" w:bottom="576" w:left="576" w:header="720" w:footer="720" w:gutter="0"/>
          <w:cols w:space="720"/>
          <w:titlePg/>
        </w:sectPr>
      </w:pPr>
      <w:r>
        <w:rPr>
          <w:b/>
        </w:rPr>
        <w:t>If “YES” When experience occurred?</w:t>
      </w:r>
    </w:p>
    <w:p w14:paraId="169A6720" w14:textId="77777777" w:rsidR="007B483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040"/>
          <w:tab w:val="left" w:pos="10800"/>
        </w:tabs>
        <w:spacing w:after="0" w:line="240" w:lineRule="auto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Within the past three months </w:t>
      </w:r>
    </w:p>
    <w:p w14:paraId="3C730573" w14:textId="77777777" w:rsidR="007B483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040"/>
          <w:tab w:val="left" w:pos="10800"/>
        </w:tabs>
        <w:spacing w:after="0" w:line="240" w:lineRule="auto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Three to six months ago (excluding six months exactly)</w:t>
      </w:r>
    </w:p>
    <w:p w14:paraId="23A4E9EA" w14:textId="77777777" w:rsidR="007B483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040"/>
          <w:tab w:val="left" w:pos="10800"/>
        </w:tabs>
        <w:spacing w:after="0" w:line="240" w:lineRule="auto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Six months to one year ago (excluding one year exactly)</w:t>
      </w:r>
    </w:p>
    <w:p w14:paraId="08AE8762" w14:textId="77777777" w:rsidR="007B483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040"/>
          <w:tab w:val="left" w:pos="10800"/>
        </w:tabs>
        <w:spacing w:after="0" w:line="240" w:lineRule="auto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One year ago, or more</w:t>
      </w:r>
    </w:p>
    <w:p w14:paraId="2A8C781F" w14:textId="77777777" w:rsidR="007B483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040"/>
          <w:tab w:val="left" w:pos="10800"/>
        </w:tabs>
        <w:spacing w:after="0" w:line="240" w:lineRule="auto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Client doesn’t know</w:t>
      </w:r>
    </w:p>
    <w:p w14:paraId="69E8F59B" w14:textId="77777777" w:rsidR="007B483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040"/>
          <w:tab w:val="left" w:pos="10800"/>
        </w:tabs>
        <w:spacing w:after="0" w:line="360" w:lineRule="auto"/>
        <w:rPr>
          <w:color w:val="000000"/>
        </w:rPr>
        <w:sectPr w:rsidR="007B483C">
          <w:type w:val="continuous"/>
          <w:pgSz w:w="15840" w:h="12240" w:orient="landscape"/>
          <w:pgMar w:top="576" w:right="576" w:bottom="576" w:left="576" w:header="720" w:footer="720" w:gutter="0"/>
          <w:cols w:num="3" w:space="720" w:equalWidth="0">
            <w:col w:w="4824" w:space="108"/>
            <w:col w:w="4824" w:space="108"/>
            <w:col w:w="4824" w:space="0"/>
          </w:cols>
          <w:titlePg/>
        </w:sectPr>
      </w:pP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Client prefers not to answer</w:t>
      </w:r>
    </w:p>
    <w:p w14:paraId="29232BED" w14:textId="77777777" w:rsidR="007B483C" w:rsidRDefault="00000000">
      <w:r>
        <w:rPr>
          <w:b/>
        </w:rPr>
        <w:t xml:space="preserve">If </w:t>
      </w:r>
      <w:proofErr w:type="gramStart"/>
      <w:r>
        <w:rPr>
          <w:b/>
        </w:rPr>
        <w:t>“YES”</w:t>
      </w:r>
      <w:proofErr w:type="gramEnd"/>
      <w:r>
        <w:rPr>
          <w:b/>
        </w:rPr>
        <w:t xml:space="preserve"> Are you currently fleeing? </w:t>
      </w:r>
      <w:r>
        <w:t>◻ Yes   ◻ No   ◻ Don't Know   ◻ Refused</w:t>
      </w:r>
    </w:p>
    <w:p w14:paraId="4558FD29" w14:textId="77777777" w:rsidR="007B483C" w:rsidRDefault="00000000">
      <w:pPr>
        <w:rPr>
          <w:b/>
          <w:color w:val="000000"/>
        </w:rPr>
      </w:pPr>
      <w:r>
        <w:rPr>
          <w:color w:val="000000"/>
        </w:rPr>
        <w:t xml:space="preserve">Add </w:t>
      </w:r>
      <w:r>
        <w:rPr>
          <w:b/>
          <w:color w:val="000000"/>
        </w:rPr>
        <w:t xml:space="preserve">Translation Assistance Needed </w:t>
      </w:r>
      <w:r>
        <w:t>◻ Yes   ◻ No   ◻ Don't Know   ◻ Refused</w:t>
      </w:r>
    </w:p>
    <w:p w14:paraId="01F4F47A" w14:textId="77777777" w:rsidR="007B483C" w:rsidRDefault="00000000">
      <w:pPr>
        <w:rPr>
          <w:b/>
          <w:color w:val="000000"/>
        </w:rPr>
      </w:pPr>
      <w:r>
        <w:rPr>
          <w:b/>
          <w:color w:val="000000"/>
        </w:rPr>
        <w:t xml:space="preserve">If ‘Yes,’ Preferred Language? </w:t>
      </w:r>
      <w:r>
        <w:rPr>
          <w:color w:val="000000"/>
        </w:rPr>
        <w:t>______________________</w:t>
      </w:r>
    </w:p>
    <w:p w14:paraId="2D5392FC" w14:textId="77777777" w:rsidR="007B483C" w:rsidRDefault="00000000">
      <w:pPr>
        <w:spacing w:after="0" w:line="240" w:lineRule="auto"/>
      </w:pPr>
      <w:bookmarkStart w:id="6" w:name="_heading=h.3dy6vkm" w:colFirst="0" w:colLast="0"/>
      <w:bookmarkEnd w:id="6"/>
      <w:r>
        <w:rPr>
          <w:b/>
        </w:rPr>
        <w:t xml:space="preserve">Non-cash benefit from any source? </w:t>
      </w:r>
      <w:r>
        <w:t xml:space="preserve">◻ Yes   ◻ No   ◻ Client doesn’t know    ◻ Client prefers not to answer  </w:t>
      </w:r>
    </w:p>
    <w:p w14:paraId="7A3A9CE5" w14:textId="77777777" w:rsidR="007B483C" w:rsidRDefault="00000000">
      <w:pPr>
        <w:spacing w:after="0" w:line="240" w:lineRule="auto"/>
        <w:sectPr w:rsidR="007B483C">
          <w:footerReference w:type="default" r:id="rId12"/>
          <w:type w:val="continuous"/>
          <w:pgSz w:w="15840" w:h="12240" w:orient="landscape"/>
          <w:pgMar w:top="576" w:right="576" w:bottom="576" w:left="576" w:header="720" w:footer="210" w:gutter="0"/>
          <w:cols w:space="720"/>
          <w:titlePg/>
        </w:sectPr>
      </w:pPr>
      <w:r>
        <w:rPr>
          <w:i/>
        </w:rPr>
        <w:t>If yes, Non-cash benefit source is required</w:t>
      </w:r>
      <w:r>
        <w:t xml:space="preserve">.  </w:t>
      </w:r>
      <w:r>
        <w:rPr>
          <w:b/>
        </w:rPr>
        <w:t>Check those that apply:</w:t>
      </w:r>
    </w:p>
    <w:p w14:paraId="35A1FBBF" w14:textId="77777777" w:rsidR="007B483C" w:rsidRDefault="007B48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tbl>
      <w:tblPr>
        <w:tblStyle w:val="a2"/>
        <w:tblW w:w="1467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275"/>
        <w:gridCol w:w="6403"/>
      </w:tblGrid>
      <w:tr w:rsidR="007B483C" w14:paraId="2C449C01" w14:textId="77777777">
        <w:trPr>
          <w:trHeight w:val="20"/>
        </w:trPr>
        <w:tc>
          <w:tcPr>
            <w:tcW w:w="8275" w:type="dxa"/>
          </w:tcPr>
          <w:p w14:paraId="2243A049" w14:textId="77777777" w:rsidR="007B48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◻</w:t>
            </w:r>
            <w:r>
              <w:rPr>
                <w:color w:val="000000"/>
              </w:rPr>
              <w:t xml:space="preserve"> Supplemental Nutrition Assistance Program (SNAP) (Previously known as Food Stamps)</w:t>
            </w:r>
          </w:p>
        </w:tc>
        <w:tc>
          <w:tcPr>
            <w:tcW w:w="6403" w:type="dxa"/>
          </w:tcPr>
          <w:p w14:paraId="1768D874" w14:textId="77777777" w:rsidR="007B48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◻</w:t>
            </w:r>
            <w:r>
              <w:rPr>
                <w:color w:val="000000"/>
              </w:rPr>
              <w:t xml:space="preserve"> TANF Transportation services</w:t>
            </w:r>
          </w:p>
        </w:tc>
      </w:tr>
      <w:tr w:rsidR="007B483C" w14:paraId="5C9D969E" w14:textId="77777777">
        <w:trPr>
          <w:trHeight w:val="20"/>
        </w:trPr>
        <w:tc>
          <w:tcPr>
            <w:tcW w:w="8275" w:type="dxa"/>
          </w:tcPr>
          <w:p w14:paraId="5F219F3D" w14:textId="77777777" w:rsidR="007B48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◻</w:t>
            </w:r>
            <w:r>
              <w:rPr>
                <w:color w:val="000000"/>
              </w:rPr>
              <w:t xml:space="preserve"> Special Supplemental Nutrition Program for Women, Infants, and Children (WIC)</w:t>
            </w:r>
            <w:r>
              <w:rPr>
                <w:color w:val="000000"/>
              </w:rPr>
              <w:tab/>
            </w:r>
          </w:p>
        </w:tc>
        <w:tc>
          <w:tcPr>
            <w:tcW w:w="6403" w:type="dxa"/>
          </w:tcPr>
          <w:p w14:paraId="27E6CEF0" w14:textId="77777777" w:rsidR="007B48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◻</w:t>
            </w:r>
            <w:r>
              <w:rPr>
                <w:color w:val="000000"/>
              </w:rPr>
              <w:t xml:space="preserve"> Other TANF-funded services</w:t>
            </w:r>
          </w:p>
        </w:tc>
      </w:tr>
      <w:tr w:rsidR="007B483C" w14:paraId="7C3B5A54" w14:textId="77777777">
        <w:trPr>
          <w:trHeight w:val="20"/>
        </w:trPr>
        <w:tc>
          <w:tcPr>
            <w:tcW w:w="8275" w:type="dxa"/>
          </w:tcPr>
          <w:p w14:paraId="24A8058A" w14:textId="77777777" w:rsidR="007B48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◻</w:t>
            </w:r>
            <w:r>
              <w:rPr>
                <w:color w:val="000000"/>
              </w:rPr>
              <w:t xml:space="preserve"> TANF Child Care Services</w:t>
            </w:r>
          </w:p>
        </w:tc>
        <w:tc>
          <w:tcPr>
            <w:tcW w:w="6403" w:type="dxa"/>
          </w:tcPr>
          <w:p w14:paraId="5CE94650" w14:textId="77777777" w:rsidR="007B48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◻</w:t>
            </w:r>
            <w:r>
              <w:rPr>
                <w:color w:val="000000"/>
              </w:rPr>
              <w:t xml:space="preserve"> Other Source</w:t>
            </w:r>
            <w:r>
              <w:rPr>
                <w:color w:val="000000"/>
              </w:rPr>
              <w:tab/>
              <w:t>, specify if Other:_____________________________</w:t>
            </w:r>
          </w:p>
        </w:tc>
      </w:tr>
    </w:tbl>
    <w:p w14:paraId="39E64A61" w14:textId="77777777" w:rsidR="00AA6A16" w:rsidRDefault="00AA6A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  <w:bookmarkStart w:id="7" w:name="_heading=h.1t3h5sf" w:colFirst="0" w:colLast="0"/>
      <w:bookmarkEnd w:id="7"/>
    </w:p>
    <w:p w14:paraId="5DA516F8" w14:textId="77777777" w:rsidR="00AA6A1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b/>
          <w:color w:val="000000"/>
        </w:rPr>
        <w:t>Covered by Health Insurance:</w:t>
      </w:r>
      <w:r>
        <w:rPr>
          <w:b/>
          <w:i/>
          <w:color w:val="000000"/>
        </w:rPr>
        <w:t xml:space="preserve">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Yes 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No 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Client Doesn't Know 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Client prefers not to answer </w:t>
      </w:r>
    </w:p>
    <w:p w14:paraId="2FEC609B" w14:textId="77777777" w:rsidR="00864BFA" w:rsidRDefault="00864B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u w:val="single"/>
        </w:rPr>
      </w:pPr>
    </w:p>
    <w:p w14:paraId="29B39170" w14:textId="314FCE2B" w:rsidR="007B483C" w:rsidRPr="00AA6A1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u w:val="single"/>
        </w:rPr>
      </w:pPr>
      <w:r>
        <w:rPr>
          <w:b/>
          <w:color w:val="000000"/>
        </w:rPr>
        <w:t>Disabling Conditions:</w:t>
      </w:r>
    </w:p>
    <w:p w14:paraId="68DF4256" w14:textId="77777777" w:rsidR="007B483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b/>
          <w:color w:val="000000"/>
        </w:rPr>
        <w:t xml:space="preserve">Substance Abuse: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No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Alcohol Abuse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Drug Abuse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Both Alcohol and Drug Abuse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Client doesn’t know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Client prefers not to answer</w:t>
      </w:r>
      <w:r>
        <w:rPr>
          <w:b/>
          <w:color w:val="000000"/>
        </w:rPr>
        <w:t xml:space="preserve">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Data Not Collected</w:t>
      </w:r>
      <w:r>
        <w:rPr>
          <w:b/>
          <w:color w:val="000000"/>
        </w:rPr>
        <w:t xml:space="preserve">  </w:t>
      </w:r>
      <w:r>
        <w:rPr>
          <w:i/>
          <w:color w:val="000000"/>
        </w:rPr>
        <w:br/>
        <w:t>If yes,</w:t>
      </w:r>
      <w:r>
        <w:rPr>
          <w:color w:val="000000"/>
        </w:rPr>
        <w:t xml:space="preserve"> Expected to be of </w:t>
      </w:r>
      <w:proofErr w:type="gramStart"/>
      <w:r>
        <w:rPr>
          <w:color w:val="000000"/>
        </w:rPr>
        <w:t>long-continued</w:t>
      </w:r>
      <w:proofErr w:type="gramEnd"/>
      <w:r>
        <w:rPr>
          <w:color w:val="000000"/>
        </w:rPr>
        <w:t xml:space="preserve"> and indefinite duration and substantially impairs ability to live independently?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No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Yes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Client doesn’t know </w:t>
      </w:r>
    </w:p>
    <w:p w14:paraId="5800D67A" w14:textId="77777777" w:rsidR="007B483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Client prefers not to answer</w:t>
      </w:r>
      <w:r>
        <w:rPr>
          <w:b/>
          <w:color w:val="000000"/>
        </w:rPr>
        <w:t xml:space="preserve">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Data Not Collected</w:t>
      </w:r>
    </w:p>
    <w:p w14:paraId="3330DC1D" w14:textId="77777777" w:rsidR="007B483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b/>
          <w:color w:val="000000"/>
        </w:rPr>
        <w:t>Mental Health Problem:</w:t>
      </w:r>
      <w:r>
        <w:rPr>
          <w:color w:val="000000"/>
        </w:rPr>
        <w:t xml:space="preserve">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No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Yes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Client doesn’t know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Client prefers not to answer</w:t>
      </w:r>
      <w:r>
        <w:rPr>
          <w:b/>
          <w:color w:val="000000"/>
        </w:rPr>
        <w:t xml:space="preserve">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Data Not Collected</w:t>
      </w:r>
      <w:r>
        <w:rPr>
          <w:color w:val="000000"/>
        </w:rPr>
        <w:br/>
      </w:r>
      <w:r>
        <w:rPr>
          <w:i/>
          <w:color w:val="000000"/>
        </w:rPr>
        <w:t xml:space="preserve"> If yes,</w:t>
      </w:r>
      <w:r>
        <w:rPr>
          <w:color w:val="000000"/>
        </w:rPr>
        <w:t xml:space="preserve"> Expected to be of </w:t>
      </w:r>
      <w:proofErr w:type="gramStart"/>
      <w:r>
        <w:rPr>
          <w:color w:val="000000"/>
        </w:rPr>
        <w:t>long-continued</w:t>
      </w:r>
      <w:proofErr w:type="gramEnd"/>
      <w:r>
        <w:rPr>
          <w:color w:val="000000"/>
        </w:rPr>
        <w:t xml:space="preserve"> and indefinite duration and substantially impairs ability to live independently?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 Yes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 No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 Client Doesn’t Know</w:t>
      </w:r>
    </w:p>
    <w:p w14:paraId="74791D8C" w14:textId="77777777" w:rsidR="007B483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Client prefers not to answer</w:t>
      </w:r>
    </w:p>
    <w:p w14:paraId="656F7BF8" w14:textId="77777777" w:rsidR="007B483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b/>
          <w:color w:val="000000"/>
        </w:rPr>
        <w:t>Developmental Disability:</w:t>
      </w:r>
      <w:r>
        <w:rPr>
          <w:color w:val="000000"/>
        </w:rPr>
        <w:t xml:space="preserve">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No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Yes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Client doesn’t know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Client prefers not to answer</w:t>
      </w:r>
      <w:r>
        <w:rPr>
          <w:b/>
          <w:color w:val="000000"/>
        </w:rPr>
        <w:t xml:space="preserve">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Data Not Collected</w:t>
      </w:r>
    </w:p>
    <w:p w14:paraId="00F3B988" w14:textId="77777777" w:rsidR="007B483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b/>
          <w:color w:val="000000"/>
        </w:rPr>
        <w:t xml:space="preserve">Chronic Health Condition: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No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Yes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Client doesn’t know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Client prefers not to answer</w:t>
      </w:r>
      <w:r>
        <w:rPr>
          <w:b/>
          <w:color w:val="000000"/>
        </w:rPr>
        <w:t xml:space="preserve">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Data Not Collected</w:t>
      </w:r>
      <w:r>
        <w:rPr>
          <w:color w:val="000000"/>
        </w:rPr>
        <w:br/>
      </w:r>
      <w:r>
        <w:rPr>
          <w:i/>
          <w:color w:val="000000"/>
        </w:rPr>
        <w:t>If yes,</w:t>
      </w:r>
      <w:r>
        <w:rPr>
          <w:color w:val="000000"/>
        </w:rPr>
        <w:t xml:space="preserve"> Expected to be of </w:t>
      </w:r>
      <w:proofErr w:type="gramStart"/>
      <w:r>
        <w:rPr>
          <w:color w:val="000000"/>
        </w:rPr>
        <w:t>long-continued</w:t>
      </w:r>
      <w:proofErr w:type="gramEnd"/>
      <w:r>
        <w:rPr>
          <w:color w:val="000000"/>
        </w:rPr>
        <w:t xml:space="preserve"> and indefinite duration and substantially impairs ability to live independently?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No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Yes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Client doesn’t know  </w:t>
      </w:r>
    </w:p>
    <w:p w14:paraId="2121411E" w14:textId="77777777" w:rsidR="007B483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Client prefers not to answer</w:t>
      </w:r>
      <w:r>
        <w:rPr>
          <w:b/>
          <w:color w:val="000000"/>
        </w:rPr>
        <w:t xml:space="preserve">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Data Not Collected</w:t>
      </w:r>
    </w:p>
    <w:p w14:paraId="13CBE3E9" w14:textId="77777777" w:rsidR="007B483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/>
          <w:color w:val="000000"/>
        </w:rPr>
      </w:pPr>
      <w:r>
        <w:rPr>
          <w:b/>
          <w:color w:val="000000"/>
        </w:rPr>
        <w:t xml:space="preserve">HIV/AIDS: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No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Yes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Client doesn’t know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Client prefers not to answer</w:t>
      </w:r>
      <w:r>
        <w:rPr>
          <w:b/>
          <w:color w:val="000000"/>
        </w:rPr>
        <w:t xml:space="preserve">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Data Not Collected</w:t>
      </w:r>
    </w:p>
    <w:p w14:paraId="0FF30F9E" w14:textId="77777777" w:rsidR="007B483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b/>
          <w:color w:val="000000"/>
        </w:rPr>
        <w:t xml:space="preserve">Physical Disability: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No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Yes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Client doesn’t know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Client prefers not to answer</w:t>
      </w:r>
      <w:r>
        <w:rPr>
          <w:b/>
          <w:color w:val="000000"/>
        </w:rPr>
        <w:t xml:space="preserve">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Data Not Collected</w:t>
      </w:r>
      <w:r>
        <w:rPr>
          <w:color w:val="000000"/>
        </w:rPr>
        <w:br/>
      </w:r>
      <w:r>
        <w:rPr>
          <w:i/>
          <w:color w:val="000000"/>
        </w:rPr>
        <w:t>If yes,</w:t>
      </w:r>
      <w:r>
        <w:rPr>
          <w:color w:val="000000"/>
        </w:rPr>
        <w:t xml:space="preserve"> Expected to be of </w:t>
      </w:r>
      <w:proofErr w:type="gramStart"/>
      <w:r>
        <w:rPr>
          <w:color w:val="000000"/>
        </w:rPr>
        <w:t>long-continued</w:t>
      </w:r>
      <w:proofErr w:type="gramEnd"/>
      <w:r>
        <w:rPr>
          <w:color w:val="000000"/>
        </w:rPr>
        <w:t xml:space="preserve"> and indefinite duration and substantially impairs ability to live independently?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No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Yes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Client doesn’t know  </w:t>
      </w:r>
    </w:p>
    <w:p w14:paraId="7AAAD170" w14:textId="77777777" w:rsidR="007B483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u w:val="single"/>
        </w:rPr>
      </w:pP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Client prefers not to answer</w:t>
      </w:r>
      <w:r>
        <w:rPr>
          <w:b/>
          <w:color w:val="000000"/>
        </w:rPr>
        <w:t xml:space="preserve">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Data Not Collected</w:t>
      </w:r>
    </w:p>
    <w:p w14:paraId="06319E41" w14:textId="77777777" w:rsidR="007B483C" w:rsidRDefault="007B483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u w:val="single"/>
        </w:rPr>
      </w:pPr>
    </w:p>
    <w:p w14:paraId="3890D657" w14:textId="77777777" w:rsidR="007B483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  <w:sectPr w:rsidR="007B483C">
          <w:type w:val="continuous"/>
          <w:pgSz w:w="15840" w:h="12240" w:orient="landscape"/>
          <w:pgMar w:top="576" w:right="576" w:bottom="576" w:left="576" w:header="720" w:footer="30" w:gutter="0"/>
          <w:cols w:space="720"/>
          <w:titlePg/>
        </w:sectPr>
      </w:pPr>
      <w:r>
        <w:rPr>
          <w:b/>
          <w:color w:val="000000"/>
          <w:u w:val="single"/>
        </w:rPr>
        <w:t>Health Insurance</w:t>
      </w:r>
      <w:r>
        <w:rPr>
          <w:b/>
          <w:color w:val="000000"/>
        </w:rPr>
        <w:t xml:space="preserve"> </w:t>
      </w:r>
      <w:r>
        <w:rPr>
          <w:color w:val="000000"/>
        </w:rPr>
        <w:t>(select which applies)</w:t>
      </w:r>
      <w:r>
        <w:rPr>
          <w:b/>
          <w:color w:val="000000"/>
        </w:rPr>
        <w:t xml:space="preserve">: </w:t>
      </w:r>
    </w:p>
    <w:p w14:paraId="277BA053" w14:textId="77777777" w:rsidR="007B483C" w:rsidRDefault="007B48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</w:p>
    <w:tbl>
      <w:tblPr>
        <w:tblStyle w:val="a3"/>
        <w:tblW w:w="1467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152"/>
        <w:gridCol w:w="6526"/>
      </w:tblGrid>
      <w:tr w:rsidR="007B483C" w14:paraId="6935BFC8" w14:textId="77777777">
        <w:tc>
          <w:tcPr>
            <w:tcW w:w="8152" w:type="dxa"/>
          </w:tcPr>
          <w:p w14:paraId="4CC24606" w14:textId="77777777" w:rsidR="007B48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◻</w:t>
            </w:r>
            <w:r>
              <w:rPr>
                <w:color w:val="000000"/>
              </w:rPr>
              <w:t xml:space="preserve"> MEDICAID</w:t>
            </w:r>
          </w:p>
        </w:tc>
        <w:tc>
          <w:tcPr>
            <w:tcW w:w="6526" w:type="dxa"/>
          </w:tcPr>
          <w:p w14:paraId="54054505" w14:textId="77777777" w:rsidR="007B48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◻</w:t>
            </w:r>
            <w:r>
              <w:rPr>
                <w:color w:val="000000"/>
              </w:rPr>
              <w:t xml:space="preserve"> State Health Insurance for Adults</w:t>
            </w:r>
          </w:p>
        </w:tc>
      </w:tr>
      <w:tr w:rsidR="007B483C" w14:paraId="7C152A0F" w14:textId="77777777">
        <w:tc>
          <w:tcPr>
            <w:tcW w:w="8152" w:type="dxa"/>
          </w:tcPr>
          <w:p w14:paraId="4E0B5C3C" w14:textId="77777777" w:rsidR="007B48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◻</w:t>
            </w:r>
            <w:r>
              <w:rPr>
                <w:color w:val="000000"/>
              </w:rPr>
              <w:t xml:space="preserve"> MEDICARE</w:t>
            </w:r>
          </w:p>
        </w:tc>
        <w:tc>
          <w:tcPr>
            <w:tcW w:w="6526" w:type="dxa"/>
          </w:tcPr>
          <w:p w14:paraId="24DE37F3" w14:textId="77777777" w:rsidR="007B48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gramStart"/>
            <w:r>
              <w:rPr>
                <w:rFonts w:ascii="Noto Sans Symbols" w:eastAsia="Noto Sans Symbols" w:hAnsi="Noto Sans Symbols" w:cs="Noto Sans Symbols"/>
                <w:color w:val="000000"/>
              </w:rPr>
              <w:t>◻</w:t>
            </w:r>
            <w:r>
              <w:rPr>
                <w:color w:val="000000"/>
              </w:rPr>
              <w:t xml:space="preserve"> Private Pay</w:t>
            </w:r>
            <w:proofErr w:type="gramEnd"/>
            <w:r>
              <w:rPr>
                <w:color w:val="000000"/>
              </w:rPr>
              <w:t xml:space="preserve"> Health Insurance</w:t>
            </w:r>
          </w:p>
        </w:tc>
      </w:tr>
      <w:tr w:rsidR="007B483C" w14:paraId="2ADFBE15" w14:textId="77777777">
        <w:tc>
          <w:tcPr>
            <w:tcW w:w="8152" w:type="dxa"/>
          </w:tcPr>
          <w:p w14:paraId="52FB77E9" w14:textId="77777777" w:rsidR="007B48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◻</w:t>
            </w:r>
            <w:r>
              <w:rPr>
                <w:color w:val="000000"/>
              </w:rPr>
              <w:t xml:space="preserve"> State Children’s Health Insurance Program</w:t>
            </w:r>
          </w:p>
        </w:tc>
        <w:tc>
          <w:tcPr>
            <w:tcW w:w="6526" w:type="dxa"/>
          </w:tcPr>
          <w:p w14:paraId="1434063B" w14:textId="77777777" w:rsidR="007B48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◻</w:t>
            </w:r>
            <w:r>
              <w:rPr>
                <w:color w:val="000000"/>
              </w:rPr>
              <w:t xml:space="preserve"> Indian Health Services Program</w:t>
            </w:r>
          </w:p>
        </w:tc>
      </w:tr>
      <w:tr w:rsidR="007B483C" w14:paraId="2C9E7E25" w14:textId="77777777">
        <w:tc>
          <w:tcPr>
            <w:tcW w:w="8152" w:type="dxa"/>
          </w:tcPr>
          <w:p w14:paraId="648BEB64" w14:textId="77777777" w:rsidR="007B48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◻</w:t>
            </w:r>
            <w:r>
              <w:rPr>
                <w:color w:val="000000"/>
              </w:rPr>
              <w:t xml:space="preserve"> </w:t>
            </w:r>
            <w:r>
              <w:rPr>
                <w:color w:val="1F1F1F"/>
                <w:highlight w:val="white"/>
              </w:rPr>
              <w:t>Veteran’s Health Administration (VHA)</w:t>
            </w:r>
          </w:p>
        </w:tc>
        <w:tc>
          <w:tcPr>
            <w:tcW w:w="6526" w:type="dxa"/>
          </w:tcPr>
          <w:p w14:paraId="66D24B45" w14:textId="77777777" w:rsidR="007B48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◻</w:t>
            </w:r>
            <w:r>
              <w:rPr>
                <w:color w:val="000000"/>
              </w:rPr>
              <w:t xml:space="preserve"> Other</w:t>
            </w:r>
          </w:p>
        </w:tc>
      </w:tr>
      <w:tr w:rsidR="007B483C" w14:paraId="0B8E31A9" w14:textId="77777777">
        <w:tc>
          <w:tcPr>
            <w:tcW w:w="8152" w:type="dxa"/>
          </w:tcPr>
          <w:p w14:paraId="575A1061" w14:textId="77777777" w:rsidR="007B48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◻</w:t>
            </w:r>
            <w:r>
              <w:rPr>
                <w:color w:val="000000"/>
              </w:rPr>
              <w:t xml:space="preserve"> Employer-Provided Health Insurance</w:t>
            </w:r>
          </w:p>
        </w:tc>
        <w:tc>
          <w:tcPr>
            <w:tcW w:w="6526" w:type="dxa"/>
          </w:tcPr>
          <w:p w14:paraId="35334942" w14:textId="77777777" w:rsidR="007B48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If Other, Specify: _____________________________</w:t>
            </w:r>
          </w:p>
        </w:tc>
      </w:tr>
      <w:tr w:rsidR="007B483C" w14:paraId="1F271340" w14:textId="77777777">
        <w:tc>
          <w:tcPr>
            <w:tcW w:w="8152" w:type="dxa"/>
          </w:tcPr>
          <w:p w14:paraId="6913DB36" w14:textId="77777777" w:rsidR="007B48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◻</w:t>
            </w:r>
            <w:r>
              <w:rPr>
                <w:color w:val="000000"/>
              </w:rPr>
              <w:t xml:space="preserve"> Health Insurance obtained through COBRA</w:t>
            </w:r>
          </w:p>
        </w:tc>
        <w:tc>
          <w:tcPr>
            <w:tcW w:w="6526" w:type="dxa"/>
          </w:tcPr>
          <w:p w14:paraId="39CD9703" w14:textId="77777777" w:rsidR="007B483C" w:rsidRDefault="007B48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</w:tbl>
    <w:p w14:paraId="40B572EB" w14:textId="77777777" w:rsidR="007B483C" w:rsidRDefault="007B483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</w:p>
    <w:p w14:paraId="0C067B4A" w14:textId="77777777" w:rsidR="007B483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u w:val="single"/>
        </w:rPr>
      </w:pPr>
      <w:r>
        <w:rPr>
          <w:b/>
          <w:color w:val="000000"/>
        </w:rPr>
        <w:t>Prior Zi</w:t>
      </w:r>
      <w:r>
        <w:rPr>
          <w:b/>
        </w:rPr>
        <w:t xml:space="preserve">p </w:t>
      </w:r>
      <w:r>
        <w:rPr>
          <w:b/>
          <w:color w:val="000000"/>
        </w:rPr>
        <w:t xml:space="preserve">Code (Numbers Only): </w:t>
      </w:r>
      <w:r>
        <w:rPr>
          <w:b/>
          <w:color w:val="000000"/>
          <w:u w:val="single"/>
        </w:rPr>
        <w:t>_______________________________</w:t>
      </w:r>
    </w:p>
    <w:p w14:paraId="6FB47828" w14:textId="77777777" w:rsidR="007B483C" w:rsidRDefault="00000000">
      <w:pPr>
        <w:spacing w:before="240" w:after="120" w:line="240" w:lineRule="auto"/>
        <w:rPr>
          <w:b/>
          <w:u w:val="single"/>
        </w:rPr>
      </w:pPr>
      <w:r>
        <w:rPr>
          <w:b/>
        </w:rPr>
        <w:t xml:space="preserve">Is the individual willing to share their current zip code and </w:t>
      </w:r>
      <w:proofErr w:type="gramStart"/>
      <w:r>
        <w:rPr>
          <w:b/>
        </w:rPr>
        <w:t>town?:</w:t>
      </w:r>
      <w:proofErr w:type="gramEnd"/>
      <w:r>
        <w:t xml:space="preserve"> </w:t>
      </w:r>
      <w:r>
        <w:rPr>
          <w:b/>
          <w:u w:val="single"/>
        </w:rPr>
        <w:t>_______________________________</w:t>
      </w:r>
    </w:p>
    <w:p w14:paraId="79729229" w14:textId="77777777" w:rsidR="007B483C" w:rsidRDefault="00000000">
      <w:pPr>
        <w:spacing w:before="240" w:after="120" w:line="240" w:lineRule="auto"/>
        <w:rPr>
          <w:b/>
          <w:u w:val="single"/>
        </w:rPr>
      </w:pPr>
      <w:r>
        <w:rPr>
          <w:b/>
        </w:rPr>
        <w:t>Zip Code of Current Location (NUMBERS ONLY):</w:t>
      </w:r>
      <w:r>
        <w:t xml:space="preserve"> </w:t>
      </w:r>
      <w:r>
        <w:rPr>
          <w:b/>
        </w:rPr>
        <w:t xml:space="preserve"> </w:t>
      </w:r>
      <w:r>
        <w:rPr>
          <w:b/>
          <w:u w:val="single"/>
        </w:rPr>
        <w:t>_______________________________</w:t>
      </w:r>
    </w:p>
    <w:p w14:paraId="3B5E2402" w14:textId="77777777" w:rsidR="007B483C" w:rsidRDefault="00000000">
      <w:pPr>
        <w:spacing w:before="240" w:after="120" w:line="240" w:lineRule="auto"/>
        <w:rPr>
          <w:b/>
          <w:u w:val="single"/>
        </w:rPr>
      </w:pPr>
      <w:r>
        <w:rPr>
          <w:b/>
        </w:rPr>
        <w:t xml:space="preserve">City/Town of current location:  </w:t>
      </w:r>
      <w:r>
        <w:rPr>
          <w:b/>
          <w:u w:val="single"/>
        </w:rPr>
        <w:t>_______________________________</w:t>
      </w:r>
    </w:p>
    <w:p w14:paraId="3CB807D4" w14:textId="77777777" w:rsidR="00AA6A16" w:rsidRDefault="00AA6A16">
      <w:pPr>
        <w:spacing w:before="240" w:after="120" w:line="240" w:lineRule="auto"/>
        <w:rPr>
          <w:b/>
          <w:u w:val="single"/>
        </w:rPr>
      </w:pPr>
    </w:p>
    <w:p w14:paraId="5E65525F" w14:textId="77777777" w:rsidR="00AA6A16" w:rsidRDefault="00AA6A16">
      <w:pPr>
        <w:spacing w:before="240" w:after="120" w:line="240" w:lineRule="auto"/>
        <w:rPr>
          <w:b/>
          <w:u w:val="single"/>
        </w:rPr>
      </w:pPr>
    </w:p>
    <w:p w14:paraId="171AF705" w14:textId="77777777" w:rsidR="00AA6A16" w:rsidRDefault="00AA6A16">
      <w:pPr>
        <w:spacing w:before="240" w:after="120" w:line="240" w:lineRule="auto"/>
        <w:rPr>
          <w:b/>
          <w:u w:val="single"/>
        </w:rPr>
      </w:pPr>
    </w:p>
    <w:p w14:paraId="43AAC3E2" w14:textId="77777777" w:rsidR="00AA6A16" w:rsidRDefault="00AA6A16">
      <w:pPr>
        <w:spacing w:before="240" w:after="120" w:line="240" w:lineRule="auto"/>
        <w:rPr>
          <w:b/>
          <w:u w:val="single"/>
        </w:rPr>
      </w:pPr>
    </w:p>
    <w:p w14:paraId="259836F9" w14:textId="77777777" w:rsidR="007B483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  <w:sectPr w:rsidR="007B483C">
          <w:footerReference w:type="default" r:id="rId13"/>
          <w:type w:val="continuous"/>
          <w:pgSz w:w="15840" w:h="12240" w:orient="landscape"/>
          <w:pgMar w:top="576" w:right="576" w:bottom="576" w:left="576" w:header="720" w:footer="30" w:gutter="0"/>
          <w:cols w:space="720"/>
          <w:titlePg/>
        </w:sectPr>
      </w:pPr>
      <w:r>
        <w:rPr>
          <w:b/>
          <w:color w:val="000000"/>
          <w:u w:val="single"/>
        </w:rPr>
        <w:t xml:space="preserve">Income received from any </w:t>
      </w:r>
      <w:proofErr w:type="gramStart"/>
      <w:r>
        <w:rPr>
          <w:b/>
          <w:color w:val="000000"/>
          <w:u w:val="single"/>
        </w:rPr>
        <w:t>source</w:t>
      </w:r>
      <w:r>
        <w:rPr>
          <w:b/>
          <w:color w:val="000000"/>
        </w:rPr>
        <w:t>?</w:t>
      </w:r>
      <w:proofErr w:type="gramEnd"/>
      <w:r>
        <w:rPr>
          <w:b/>
          <w:color w:val="000000"/>
        </w:rPr>
        <w:t xml:space="preserve">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Yes 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No 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Client doesn’t know  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Client prefers not to answer</w:t>
      </w:r>
      <w:r>
        <w:rPr>
          <w:b/>
          <w:color w:val="000000"/>
        </w:rPr>
        <w:t xml:space="preserve">          </w:t>
      </w:r>
      <w:r>
        <w:rPr>
          <w:b/>
          <w:color w:val="FFFFFF"/>
        </w:rPr>
        <w:br/>
      </w:r>
    </w:p>
    <w:p w14:paraId="5B81A48E" w14:textId="77777777" w:rsidR="007B483C" w:rsidRDefault="007B48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</w:p>
    <w:tbl>
      <w:tblPr>
        <w:tblStyle w:val="a4"/>
        <w:tblpPr w:leftFromText="180" w:rightFromText="180" w:vertAnchor="text" w:tblpY="1"/>
        <w:tblW w:w="14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55"/>
        <w:gridCol w:w="3197"/>
        <w:gridCol w:w="3576"/>
        <w:gridCol w:w="3577"/>
      </w:tblGrid>
      <w:tr w:rsidR="007B483C" w14:paraId="6CBA68DC" w14:textId="77777777">
        <w:trPr>
          <w:trHeight w:val="1179"/>
        </w:trPr>
        <w:tc>
          <w:tcPr>
            <w:tcW w:w="395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7F7F7F"/>
            <w:vAlign w:val="center"/>
          </w:tcPr>
          <w:p w14:paraId="1792BAF9" w14:textId="77777777" w:rsidR="007B48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b/>
                <w:color w:val="000000"/>
              </w:rPr>
            </w:pPr>
            <w:r>
              <w:rPr>
                <w:b/>
                <w:color w:val="FFFFFF"/>
              </w:rPr>
              <w:t>Income Type</w:t>
            </w:r>
          </w:p>
        </w:tc>
        <w:tc>
          <w:tcPr>
            <w:tcW w:w="3197" w:type="dxa"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31B9EB2" w14:textId="77777777" w:rsidR="007B48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Monthly Amount</w:t>
            </w:r>
          </w:p>
        </w:tc>
        <w:tc>
          <w:tcPr>
            <w:tcW w:w="3576" w:type="dxa"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  <w:shd w:val="clear" w:color="auto" w:fill="808080"/>
            <w:vAlign w:val="center"/>
          </w:tcPr>
          <w:p w14:paraId="05A4145E" w14:textId="77777777" w:rsidR="007B48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b/>
                <w:color w:val="000000"/>
              </w:rPr>
            </w:pPr>
            <w:r>
              <w:rPr>
                <w:b/>
                <w:color w:val="FFFFFF"/>
              </w:rPr>
              <w:t>Income Type</w:t>
            </w:r>
          </w:p>
        </w:tc>
        <w:tc>
          <w:tcPr>
            <w:tcW w:w="3577" w:type="dxa"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2AE1DD0" w14:textId="77777777" w:rsidR="007B48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Monthly Amount</w:t>
            </w:r>
          </w:p>
        </w:tc>
      </w:tr>
      <w:tr w:rsidR="007B483C" w14:paraId="3C0AAC8F" w14:textId="77777777">
        <w:trPr>
          <w:trHeight w:val="282"/>
        </w:trPr>
        <w:tc>
          <w:tcPr>
            <w:tcW w:w="395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655B7E2" w14:textId="77777777" w:rsidR="007B48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color w:val="000000"/>
              </w:rPr>
              <w:t>Unemployment Insurance</w:t>
            </w:r>
          </w:p>
        </w:tc>
        <w:tc>
          <w:tcPr>
            <w:tcW w:w="3197" w:type="dxa"/>
            <w:tcBorders>
              <w:left w:val="single" w:sz="12" w:space="0" w:color="000000"/>
              <w:right w:val="single" w:sz="4" w:space="0" w:color="000000"/>
            </w:tcBorders>
            <w:shd w:val="clear" w:color="auto" w:fill="D9D9D9"/>
          </w:tcPr>
          <w:p w14:paraId="617C4286" w14:textId="77777777" w:rsidR="007B48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◻</w:t>
            </w:r>
            <w:r>
              <w:rPr>
                <w:color w:val="000000"/>
              </w:rPr>
              <w:t xml:space="preserve"> N 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>◻</w:t>
            </w:r>
            <w:r>
              <w:rPr>
                <w:color w:val="000000"/>
              </w:rPr>
              <w:t xml:space="preserve"> Y      $</w:t>
            </w:r>
          </w:p>
        </w:tc>
        <w:tc>
          <w:tcPr>
            <w:tcW w:w="3576" w:type="dxa"/>
            <w:tcBorders>
              <w:left w:val="single" w:sz="12" w:space="0" w:color="000000"/>
              <w:right w:val="single" w:sz="4" w:space="0" w:color="000000"/>
            </w:tcBorders>
            <w:vAlign w:val="center"/>
          </w:tcPr>
          <w:p w14:paraId="7710FE52" w14:textId="77777777" w:rsidR="007B48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color w:val="000000"/>
              </w:rPr>
              <w:t>VA Non-Service-Connected Disability Pension</w:t>
            </w:r>
          </w:p>
        </w:tc>
        <w:tc>
          <w:tcPr>
            <w:tcW w:w="3577" w:type="dxa"/>
            <w:tcBorders>
              <w:left w:val="single" w:sz="12" w:space="0" w:color="000000"/>
              <w:right w:val="single" w:sz="4" w:space="0" w:color="000000"/>
            </w:tcBorders>
            <w:shd w:val="clear" w:color="auto" w:fill="D9D9D9"/>
          </w:tcPr>
          <w:p w14:paraId="61F9825A" w14:textId="77777777" w:rsidR="007B48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◻</w:t>
            </w:r>
            <w:r>
              <w:rPr>
                <w:color w:val="000000"/>
              </w:rPr>
              <w:t xml:space="preserve"> N 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>◻</w:t>
            </w:r>
            <w:r>
              <w:rPr>
                <w:color w:val="000000"/>
              </w:rPr>
              <w:t xml:space="preserve"> Y         $</w:t>
            </w:r>
          </w:p>
        </w:tc>
      </w:tr>
      <w:tr w:rsidR="007B483C" w14:paraId="0283EB10" w14:textId="77777777">
        <w:trPr>
          <w:trHeight w:val="293"/>
        </w:trPr>
        <w:tc>
          <w:tcPr>
            <w:tcW w:w="3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08AB914" w14:textId="77777777" w:rsidR="007B48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color w:val="000000"/>
              </w:rPr>
              <w:t>Earned/Employed Income</w:t>
            </w:r>
          </w:p>
        </w:tc>
        <w:tc>
          <w:tcPr>
            <w:tcW w:w="3197" w:type="dxa"/>
            <w:tcBorders>
              <w:left w:val="single" w:sz="12" w:space="0" w:color="000000"/>
              <w:right w:val="single" w:sz="4" w:space="0" w:color="000000"/>
            </w:tcBorders>
            <w:shd w:val="clear" w:color="auto" w:fill="D9D9D9"/>
          </w:tcPr>
          <w:p w14:paraId="64EAE08C" w14:textId="77777777" w:rsidR="007B48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◻</w:t>
            </w:r>
            <w:r>
              <w:rPr>
                <w:color w:val="000000"/>
              </w:rPr>
              <w:t xml:space="preserve"> N 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>◻</w:t>
            </w:r>
            <w:r>
              <w:rPr>
                <w:color w:val="000000"/>
              </w:rPr>
              <w:t xml:space="preserve"> Y      $</w:t>
            </w:r>
          </w:p>
        </w:tc>
        <w:tc>
          <w:tcPr>
            <w:tcW w:w="3576" w:type="dxa"/>
            <w:tcBorders>
              <w:left w:val="single" w:sz="12" w:space="0" w:color="000000"/>
              <w:right w:val="single" w:sz="4" w:space="0" w:color="000000"/>
            </w:tcBorders>
            <w:vAlign w:val="center"/>
          </w:tcPr>
          <w:p w14:paraId="21B5421D" w14:textId="77777777" w:rsidR="007B48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color w:val="000000"/>
              </w:rPr>
              <w:t>Pension or Retirement income from a former job</w:t>
            </w:r>
          </w:p>
        </w:tc>
        <w:tc>
          <w:tcPr>
            <w:tcW w:w="3577" w:type="dxa"/>
            <w:tcBorders>
              <w:left w:val="single" w:sz="12" w:space="0" w:color="000000"/>
              <w:right w:val="single" w:sz="4" w:space="0" w:color="000000"/>
            </w:tcBorders>
            <w:shd w:val="clear" w:color="auto" w:fill="D9D9D9"/>
          </w:tcPr>
          <w:p w14:paraId="41B61D04" w14:textId="77777777" w:rsidR="007B48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◻</w:t>
            </w:r>
            <w:r>
              <w:rPr>
                <w:color w:val="000000"/>
              </w:rPr>
              <w:t xml:space="preserve"> N 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>◻</w:t>
            </w:r>
            <w:r>
              <w:rPr>
                <w:color w:val="000000"/>
              </w:rPr>
              <w:t xml:space="preserve"> Y         $</w:t>
            </w:r>
          </w:p>
        </w:tc>
      </w:tr>
      <w:tr w:rsidR="007B483C" w14:paraId="575E7A64" w14:textId="77777777">
        <w:trPr>
          <w:trHeight w:val="257"/>
        </w:trPr>
        <w:tc>
          <w:tcPr>
            <w:tcW w:w="3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9DD78AA" w14:textId="77777777" w:rsidR="007B48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color w:val="000000"/>
              </w:rPr>
              <w:t>Supplemental Security Income (SSI)</w:t>
            </w:r>
          </w:p>
        </w:tc>
        <w:tc>
          <w:tcPr>
            <w:tcW w:w="3197" w:type="dxa"/>
            <w:tcBorders>
              <w:left w:val="single" w:sz="12" w:space="0" w:color="000000"/>
              <w:right w:val="single" w:sz="4" w:space="0" w:color="000000"/>
            </w:tcBorders>
            <w:shd w:val="clear" w:color="auto" w:fill="D9D9D9"/>
          </w:tcPr>
          <w:p w14:paraId="606ADFE9" w14:textId="77777777" w:rsidR="007B48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◻</w:t>
            </w:r>
            <w:r>
              <w:rPr>
                <w:color w:val="000000"/>
              </w:rPr>
              <w:t xml:space="preserve"> N 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>◻</w:t>
            </w:r>
            <w:r>
              <w:rPr>
                <w:color w:val="000000"/>
              </w:rPr>
              <w:t xml:space="preserve"> Y      $</w:t>
            </w:r>
          </w:p>
        </w:tc>
        <w:tc>
          <w:tcPr>
            <w:tcW w:w="3576" w:type="dxa"/>
            <w:tcBorders>
              <w:left w:val="single" w:sz="12" w:space="0" w:color="000000"/>
              <w:right w:val="single" w:sz="4" w:space="0" w:color="000000"/>
            </w:tcBorders>
            <w:vAlign w:val="center"/>
          </w:tcPr>
          <w:p w14:paraId="7F1CC96E" w14:textId="77777777" w:rsidR="007B48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color w:val="000000"/>
              </w:rPr>
              <w:t>Child Support</w:t>
            </w:r>
          </w:p>
        </w:tc>
        <w:tc>
          <w:tcPr>
            <w:tcW w:w="3577" w:type="dxa"/>
            <w:tcBorders>
              <w:left w:val="single" w:sz="12" w:space="0" w:color="000000"/>
              <w:right w:val="single" w:sz="4" w:space="0" w:color="000000"/>
            </w:tcBorders>
            <w:shd w:val="clear" w:color="auto" w:fill="D9D9D9"/>
          </w:tcPr>
          <w:p w14:paraId="0E686E5C" w14:textId="77777777" w:rsidR="007B48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◻</w:t>
            </w:r>
            <w:r>
              <w:rPr>
                <w:color w:val="000000"/>
              </w:rPr>
              <w:t xml:space="preserve"> N 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>◻</w:t>
            </w:r>
            <w:r>
              <w:rPr>
                <w:color w:val="000000"/>
              </w:rPr>
              <w:t xml:space="preserve"> Y         $</w:t>
            </w:r>
          </w:p>
        </w:tc>
      </w:tr>
      <w:tr w:rsidR="007B483C" w14:paraId="62735E94" w14:textId="77777777">
        <w:trPr>
          <w:trHeight w:val="293"/>
        </w:trPr>
        <w:tc>
          <w:tcPr>
            <w:tcW w:w="3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E8A264B" w14:textId="77777777" w:rsidR="007B48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color w:val="000000"/>
              </w:rPr>
              <w:t>Social Security Disability Insurance (SSDI)</w:t>
            </w:r>
          </w:p>
        </w:tc>
        <w:tc>
          <w:tcPr>
            <w:tcW w:w="3197" w:type="dxa"/>
            <w:tcBorders>
              <w:left w:val="single" w:sz="12" w:space="0" w:color="000000"/>
              <w:right w:val="single" w:sz="4" w:space="0" w:color="000000"/>
            </w:tcBorders>
            <w:shd w:val="clear" w:color="auto" w:fill="D9D9D9"/>
          </w:tcPr>
          <w:p w14:paraId="74EBEE86" w14:textId="77777777" w:rsidR="007B48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◻</w:t>
            </w:r>
            <w:r>
              <w:rPr>
                <w:color w:val="000000"/>
              </w:rPr>
              <w:t xml:space="preserve"> N 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>◻</w:t>
            </w:r>
            <w:r>
              <w:rPr>
                <w:color w:val="000000"/>
              </w:rPr>
              <w:t xml:space="preserve"> Y      $</w:t>
            </w:r>
          </w:p>
        </w:tc>
        <w:tc>
          <w:tcPr>
            <w:tcW w:w="3576" w:type="dxa"/>
            <w:tcBorders>
              <w:left w:val="single" w:sz="12" w:space="0" w:color="000000"/>
              <w:right w:val="single" w:sz="4" w:space="0" w:color="000000"/>
            </w:tcBorders>
            <w:vAlign w:val="center"/>
          </w:tcPr>
          <w:p w14:paraId="1A2A7E5F" w14:textId="77777777" w:rsidR="007B48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color w:val="000000"/>
              </w:rPr>
              <w:t>Alimony or other spousal support</w:t>
            </w:r>
          </w:p>
        </w:tc>
        <w:tc>
          <w:tcPr>
            <w:tcW w:w="3577" w:type="dxa"/>
            <w:tcBorders>
              <w:left w:val="single" w:sz="12" w:space="0" w:color="000000"/>
              <w:right w:val="single" w:sz="4" w:space="0" w:color="000000"/>
            </w:tcBorders>
            <w:shd w:val="clear" w:color="auto" w:fill="D9D9D9"/>
          </w:tcPr>
          <w:p w14:paraId="6B3EC75E" w14:textId="77777777" w:rsidR="007B48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◻</w:t>
            </w:r>
            <w:r>
              <w:rPr>
                <w:color w:val="000000"/>
              </w:rPr>
              <w:t xml:space="preserve"> N 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>◻</w:t>
            </w:r>
            <w:r>
              <w:rPr>
                <w:color w:val="000000"/>
              </w:rPr>
              <w:t xml:space="preserve"> Y         $ </w:t>
            </w:r>
          </w:p>
        </w:tc>
      </w:tr>
      <w:tr w:rsidR="007B483C" w14:paraId="35DE044F" w14:textId="77777777">
        <w:trPr>
          <w:trHeight w:val="257"/>
        </w:trPr>
        <w:tc>
          <w:tcPr>
            <w:tcW w:w="3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7F00304C" w14:textId="77777777" w:rsidR="007B48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color w:val="000000"/>
              </w:rPr>
              <w:t xml:space="preserve">VA Service-Connected Disability Compensation </w:t>
            </w:r>
          </w:p>
        </w:tc>
        <w:tc>
          <w:tcPr>
            <w:tcW w:w="3197" w:type="dxa"/>
            <w:tcBorders>
              <w:left w:val="single" w:sz="12" w:space="0" w:color="000000"/>
              <w:right w:val="single" w:sz="4" w:space="0" w:color="000000"/>
            </w:tcBorders>
            <w:shd w:val="clear" w:color="auto" w:fill="D9D9D9"/>
          </w:tcPr>
          <w:p w14:paraId="4549E053" w14:textId="77777777" w:rsidR="007B48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◻</w:t>
            </w:r>
            <w:r>
              <w:rPr>
                <w:color w:val="000000"/>
              </w:rPr>
              <w:t xml:space="preserve"> N 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>◻</w:t>
            </w:r>
            <w:r>
              <w:rPr>
                <w:color w:val="000000"/>
              </w:rPr>
              <w:t xml:space="preserve"> Y      $</w:t>
            </w:r>
          </w:p>
        </w:tc>
        <w:tc>
          <w:tcPr>
            <w:tcW w:w="3576" w:type="dxa"/>
            <w:tcBorders>
              <w:left w:val="single" w:sz="12" w:space="0" w:color="000000"/>
              <w:right w:val="single" w:sz="4" w:space="0" w:color="000000"/>
            </w:tcBorders>
            <w:vAlign w:val="center"/>
          </w:tcPr>
          <w:p w14:paraId="3E2FAECA" w14:textId="77777777" w:rsidR="007B48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color w:val="000000"/>
              </w:rPr>
              <w:t>Worker’s Compensation</w:t>
            </w:r>
          </w:p>
        </w:tc>
        <w:tc>
          <w:tcPr>
            <w:tcW w:w="3577" w:type="dxa"/>
            <w:tcBorders>
              <w:left w:val="single" w:sz="12" w:space="0" w:color="000000"/>
              <w:right w:val="single" w:sz="4" w:space="0" w:color="000000"/>
            </w:tcBorders>
            <w:shd w:val="clear" w:color="auto" w:fill="D9D9D9"/>
          </w:tcPr>
          <w:p w14:paraId="46513EAB" w14:textId="77777777" w:rsidR="007B48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◻</w:t>
            </w:r>
            <w:r>
              <w:rPr>
                <w:color w:val="000000"/>
              </w:rPr>
              <w:t xml:space="preserve"> N 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>◻</w:t>
            </w:r>
            <w:r>
              <w:rPr>
                <w:color w:val="000000"/>
              </w:rPr>
              <w:t xml:space="preserve"> Y         $</w:t>
            </w:r>
          </w:p>
        </w:tc>
      </w:tr>
      <w:tr w:rsidR="007B483C" w14:paraId="1A39BC53" w14:textId="77777777">
        <w:trPr>
          <w:trHeight w:val="302"/>
        </w:trPr>
        <w:tc>
          <w:tcPr>
            <w:tcW w:w="3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1580A8A" w14:textId="77777777" w:rsidR="007B48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color w:val="000000"/>
              </w:rPr>
              <w:t>Private Disability Insurance</w:t>
            </w:r>
          </w:p>
        </w:tc>
        <w:tc>
          <w:tcPr>
            <w:tcW w:w="3197" w:type="dxa"/>
            <w:tcBorders>
              <w:left w:val="single" w:sz="12" w:space="0" w:color="000000"/>
              <w:right w:val="single" w:sz="4" w:space="0" w:color="000000"/>
            </w:tcBorders>
            <w:shd w:val="clear" w:color="auto" w:fill="D9D9D9"/>
          </w:tcPr>
          <w:p w14:paraId="499920AE" w14:textId="77777777" w:rsidR="007B48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◻</w:t>
            </w:r>
            <w:r>
              <w:rPr>
                <w:color w:val="000000"/>
              </w:rPr>
              <w:t xml:space="preserve"> N 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>◻</w:t>
            </w:r>
            <w:r>
              <w:rPr>
                <w:color w:val="000000"/>
              </w:rPr>
              <w:t xml:space="preserve"> Y      $</w:t>
            </w:r>
          </w:p>
        </w:tc>
        <w:tc>
          <w:tcPr>
            <w:tcW w:w="3576" w:type="dxa"/>
            <w:tcBorders>
              <w:left w:val="single" w:sz="12" w:space="0" w:color="000000"/>
              <w:right w:val="single" w:sz="4" w:space="0" w:color="000000"/>
            </w:tcBorders>
            <w:vAlign w:val="center"/>
          </w:tcPr>
          <w:p w14:paraId="1287972B" w14:textId="77777777" w:rsidR="007B48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color w:val="000000"/>
              </w:rPr>
              <w:t xml:space="preserve">Other Source, Specify: </w:t>
            </w:r>
          </w:p>
        </w:tc>
        <w:tc>
          <w:tcPr>
            <w:tcW w:w="3577" w:type="dxa"/>
            <w:tcBorders>
              <w:left w:val="single" w:sz="12" w:space="0" w:color="000000"/>
              <w:right w:val="single" w:sz="4" w:space="0" w:color="000000"/>
            </w:tcBorders>
            <w:shd w:val="clear" w:color="auto" w:fill="D9D9D9"/>
          </w:tcPr>
          <w:p w14:paraId="76BF0BEF" w14:textId="77777777" w:rsidR="007B48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◻</w:t>
            </w:r>
            <w:r>
              <w:rPr>
                <w:color w:val="000000"/>
              </w:rPr>
              <w:t xml:space="preserve"> N 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>◻</w:t>
            </w:r>
            <w:r>
              <w:rPr>
                <w:color w:val="000000"/>
              </w:rPr>
              <w:t xml:space="preserve"> Y         $</w:t>
            </w:r>
          </w:p>
        </w:tc>
      </w:tr>
      <w:tr w:rsidR="007B483C" w14:paraId="6459F317" w14:textId="77777777">
        <w:trPr>
          <w:trHeight w:val="332"/>
        </w:trPr>
        <w:tc>
          <w:tcPr>
            <w:tcW w:w="3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3FA703B" w14:textId="77777777" w:rsidR="007B48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color w:val="000000"/>
              </w:rPr>
              <w:t>Retirement Income From Social Security</w:t>
            </w:r>
          </w:p>
        </w:tc>
        <w:tc>
          <w:tcPr>
            <w:tcW w:w="3197" w:type="dxa"/>
            <w:tcBorders>
              <w:left w:val="single" w:sz="12" w:space="0" w:color="000000"/>
              <w:right w:val="single" w:sz="4" w:space="0" w:color="000000"/>
            </w:tcBorders>
            <w:shd w:val="clear" w:color="auto" w:fill="D9D9D9"/>
          </w:tcPr>
          <w:p w14:paraId="29B04421" w14:textId="77777777" w:rsidR="007B48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◻</w:t>
            </w:r>
            <w:r>
              <w:rPr>
                <w:color w:val="000000"/>
              </w:rPr>
              <w:t xml:space="preserve"> N 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>◻</w:t>
            </w:r>
            <w:r>
              <w:rPr>
                <w:color w:val="000000"/>
              </w:rPr>
              <w:t xml:space="preserve"> Y      $</w:t>
            </w:r>
          </w:p>
        </w:tc>
        <w:tc>
          <w:tcPr>
            <w:tcW w:w="3576" w:type="dxa"/>
            <w:tcBorders>
              <w:left w:val="single" w:sz="12" w:space="0" w:color="000000"/>
              <w:right w:val="single" w:sz="4" w:space="0" w:color="000000"/>
            </w:tcBorders>
          </w:tcPr>
          <w:p w14:paraId="6A325E68" w14:textId="77777777" w:rsidR="007B483C" w:rsidRDefault="007B48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3577" w:type="dxa"/>
            <w:tcBorders>
              <w:left w:val="single" w:sz="12" w:space="0" w:color="000000"/>
              <w:right w:val="single" w:sz="4" w:space="0" w:color="000000"/>
            </w:tcBorders>
            <w:shd w:val="clear" w:color="auto" w:fill="D9D9D9"/>
          </w:tcPr>
          <w:p w14:paraId="295CB35E" w14:textId="77777777" w:rsidR="007B483C" w:rsidRDefault="007B48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</w:tr>
      <w:tr w:rsidR="007B483C" w14:paraId="3E37D218" w14:textId="77777777">
        <w:trPr>
          <w:trHeight w:val="203"/>
        </w:trPr>
        <w:tc>
          <w:tcPr>
            <w:tcW w:w="3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9CFA04E" w14:textId="77777777" w:rsidR="007B48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color w:val="000000"/>
              </w:rPr>
              <w:t>General Assistance (GA)</w:t>
            </w:r>
          </w:p>
        </w:tc>
        <w:tc>
          <w:tcPr>
            <w:tcW w:w="3197" w:type="dxa"/>
            <w:tcBorders>
              <w:left w:val="single" w:sz="12" w:space="0" w:color="000000"/>
              <w:right w:val="single" w:sz="4" w:space="0" w:color="000000"/>
            </w:tcBorders>
            <w:shd w:val="clear" w:color="auto" w:fill="D9D9D9"/>
          </w:tcPr>
          <w:p w14:paraId="5D45C034" w14:textId="77777777" w:rsidR="007B48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◻</w:t>
            </w:r>
            <w:r>
              <w:rPr>
                <w:color w:val="000000"/>
              </w:rPr>
              <w:t xml:space="preserve"> N 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>◻</w:t>
            </w:r>
            <w:r>
              <w:rPr>
                <w:color w:val="000000"/>
              </w:rPr>
              <w:t xml:space="preserve"> Y      $</w:t>
            </w:r>
          </w:p>
        </w:tc>
        <w:tc>
          <w:tcPr>
            <w:tcW w:w="3576" w:type="dxa"/>
            <w:tcBorders>
              <w:left w:val="single" w:sz="12" w:space="0" w:color="000000"/>
              <w:right w:val="single" w:sz="4" w:space="0" w:color="000000"/>
            </w:tcBorders>
          </w:tcPr>
          <w:p w14:paraId="57EB6BFF" w14:textId="77777777" w:rsidR="007B483C" w:rsidRDefault="007B48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3577" w:type="dxa"/>
            <w:tcBorders>
              <w:left w:val="single" w:sz="12" w:space="0" w:color="000000"/>
              <w:right w:val="single" w:sz="4" w:space="0" w:color="000000"/>
            </w:tcBorders>
            <w:shd w:val="clear" w:color="auto" w:fill="D9D9D9"/>
          </w:tcPr>
          <w:p w14:paraId="7D9AFF0F" w14:textId="77777777" w:rsidR="007B483C" w:rsidRDefault="007B48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</w:tr>
      <w:tr w:rsidR="007B483C" w14:paraId="52AE1EA3" w14:textId="77777777">
        <w:trPr>
          <w:trHeight w:val="410"/>
        </w:trPr>
        <w:tc>
          <w:tcPr>
            <w:tcW w:w="3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7E83AF11" w14:textId="77777777" w:rsidR="007B48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color w:val="000000"/>
              </w:rPr>
              <w:t>Temporary Assistance for Needy Families (TANF)</w:t>
            </w:r>
          </w:p>
        </w:tc>
        <w:tc>
          <w:tcPr>
            <w:tcW w:w="3197" w:type="dxa"/>
            <w:tcBorders>
              <w:left w:val="single" w:sz="12" w:space="0" w:color="000000"/>
              <w:right w:val="single" w:sz="4" w:space="0" w:color="000000"/>
            </w:tcBorders>
            <w:shd w:val="clear" w:color="auto" w:fill="D9D9D9"/>
          </w:tcPr>
          <w:p w14:paraId="1CE022E7" w14:textId="77777777" w:rsidR="007B48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◻</w:t>
            </w:r>
            <w:r>
              <w:rPr>
                <w:color w:val="000000"/>
              </w:rPr>
              <w:t xml:space="preserve"> N 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>◻</w:t>
            </w:r>
            <w:r>
              <w:rPr>
                <w:color w:val="000000"/>
              </w:rPr>
              <w:t xml:space="preserve"> Y      $</w:t>
            </w:r>
          </w:p>
        </w:tc>
        <w:tc>
          <w:tcPr>
            <w:tcW w:w="3576" w:type="dxa"/>
            <w:tcBorders>
              <w:left w:val="single" w:sz="12" w:space="0" w:color="000000"/>
              <w:right w:val="single" w:sz="4" w:space="0" w:color="000000"/>
            </w:tcBorders>
            <w:shd w:val="clear" w:color="auto" w:fill="808080"/>
            <w:vAlign w:val="bottom"/>
          </w:tcPr>
          <w:p w14:paraId="5DA7B7FB" w14:textId="77777777" w:rsidR="007B48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color w:val="000000"/>
              </w:rPr>
            </w:pPr>
            <w:r>
              <w:rPr>
                <w:b/>
                <w:color w:val="FFFFFF"/>
              </w:rPr>
              <w:t>Client Income Total</w:t>
            </w:r>
          </w:p>
        </w:tc>
        <w:tc>
          <w:tcPr>
            <w:tcW w:w="3577" w:type="dxa"/>
            <w:tcBorders>
              <w:left w:val="single" w:sz="12" w:space="0" w:color="000000"/>
              <w:right w:val="single" w:sz="4" w:space="0" w:color="000000"/>
            </w:tcBorders>
            <w:shd w:val="clear" w:color="auto" w:fill="D9D9D9"/>
          </w:tcPr>
          <w:p w14:paraId="0649FDA4" w14:textId="77777777" w:rsidR="007B483C" w:rsidRDefault="007B48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  <w:p w14:paraId="5F942DCE" w14:textId="77777777" w:rsidR="007B48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color w:val="000000"/>
              </w:rPr>
              <w:t>$</w:t>
            </w:r>
          </w:p>
        </w:tc>
      </w:tr>
    </w:tbl>
    <w:p w14:paraId="7CDA3525" w14:textId="77777777" w:rsidR="007B483C" w:rsidRDefault="007B483C">
      <w:pPr>
        <w:tabs>
          <w:tab w:val="left" w:pos="720"/>
          <w:tab w:val="left" w:pos="5580"/>
        </w:tabs>
        <w:spacing w:after="0" w:line="240" w:lineRule="auto"/>
        <w:rPr>
          <w:b/>
          <w:u w:val="single"/>
        </w:rPr>
      </w:pPr>
    </w:p>
    <w:p w14:paraId="5FDD5036" w14:textId="77777777" w:rsidR="007B483C" w:rsidRDefault="00000000">
      <w:pPr>
        <w:spacing w:after="0" w:line="480" w:lineRule="auto"/>
        <w:rPr>
          <w:b/>
          <w:color w:val="FF0000"/>
        </w:rPr>
      </w:pPr>
      <w:r>
        <w:rPr>
          <w:b/>
        </w:rPr>
        <w:t>Veteran Information:</w:t>
      </w:r>
      <w:r>
        <w:rPr>
          <w:b/>
          <w:color w:val="FF0000"/>
        </w:rPr>
        <w:t xml:space="preserve"> </w:t>
      </w:r>
    </w:p>
    <w:p w14:paraId="485B0308" w14:textId="77777777" w:rsidR="007B483C" w:rsidRDefault="00000000">
      <w:pPr>
        <w:spacing w:after="0" w:line="360" w:lineRule="auto"/>
        <w:rPr>
          <w:b/>
        </w:rPr>
      </w:pPr>
      <w:r>
        <w:rPr>
          <w:b/>
        </w:rPr>
        <w:t>DD214 Order Date:</w:t>
      </w:r>
      <w:proofErr w:type="gramStart"/>
      <w:r>
        <w:rPr>
          <w:b/>
        </w:rPr>
        <w:t xml:space="preserve">  ________</w:t>
      </w:r>
      <w:r>
        <w:t>___/______________/__</w:t>
      </w:r>
      <w:proofErr w:type="gramEnd"/>
      <w:r>
        <w:t>____________</w:t>
      </w:r>
      <w:r>
        <w:rPr>
          <w:b/>
        </w:rPr>
        <w:t xml:space="preserve">      </w:t>
      </w:r>
      <w:r>
        <w:rPr>
          <w:b/>
        </w:rPr>
        <w:tab/>
      </w:r>
      <w:r>
        <w:rPr>
          <w:b/>
        </w:rPr>
        <w:tab/>
        <w:t xml:space="preserve">DD214 Receive Date: </w:t>
      </w:r>
      <w:proofErr w:type="gramStart"/>
      <w:r>
        <w:rPr>
          <w:b/>
        </w:rPr>
        <w:t>_______</w:t>
      </w:r>
      <w:r>
        <w:t>___/______________/</w:t>
      </w:r>
      <w:proofErr w:type="gramEnd"/>
      <w:r>
        <w:t>____________</w:t>
      </w:r>
    </w:p>
    <w:p w14:paraId="66901475" w14:textId="77777777" w:rsidR="007B483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b/>
          <w:color w:val="000000"/>
        </w:rPr>
      </w:pPr>
      <w:r>
        <w:rPr>
          <w:b/>
          <w:color w:val="000000"/>
        </w:rPr>
        <w:t xml:space="preserve">Service Connected Disability: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Yes 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No</w:t>
      </w:r>
      <w:r>
        <w:rPr>
          <w:b/>
          <w:color w:val="000000"/>
        </w:rPr>
        <w:t xml:space="preserve">       </w:t>
      </w:r>
      <w:r>
        <w:rPr>
          <w:b/>
          <w:color w:val="000000"/>
        </w:rPr>
        <w:tab/>
      </w:r>
      <w:r>
        <w:rPr>
          <w:b/>
          <w:color w:val="000000"/>
        </w:rPr>
        <w:tab/>
      </w:r>
    </w:p>
    <w:p w14:paraId="406DC271" w14:textId="77777777" w:rsidR="007B483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color w:val="000000"/>
        </w:rPr>
      </w:pPr>
      <w:r>
        <w:rPr>
          <w:b/>
          <w:color w:val="FF0000"/>
        </w:rPr>
        <w:t>*</w:t>
      </w:r>
      <w:r>
        <w:rPr>
          <w:b/>
          <w:color w:val="000000"/>
        </w:rPr>
        <w:t xml:space="preserve">Branch of military: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Air Force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Army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Marines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Navy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Coast Guard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Space Force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Client Doesn’t Know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Client prefers not to answer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Other </w:t>
      </w:r>
    </w:p>
    <w:p w14:paraId="4DC93F25" w14:textId="77777777" w:rsidR="007B483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b/>
          <w:color w:val="000000"/>
        </w:rPr>
      </w:pPr>
      <w:r>
        <w:rPr>
          <w:b/>
          <w:color w:val="000000"/>
        </w:rPr>
        <w:t xml:space="preserve">Reserves: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Yes 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No</w:t>
      </w:r>
      <w:r>
        <w:rPr>
          <w:b/>
          <w:color w:val="000000"/>
        </w:rPr>
        <w:t xml:space="preserve">                  </w:t>
      </w:r>
      <w:r>
        <w:rPr>
          <w:color w:val="000000"/>
        </w:rPr>
        <w:t xml:space="preserve"> </w:t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</w:p>
    <w:p w14:paraId="3C883CF7" w14:textId="77777777" w:rsidR="007B483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b/>
          <w:color w:val="FF0000"/>
        </w:rPr>
        <w:t>*</w:t>
      </w:r>
      <w:r>
        <w:rPr>
          <w:b/>
          <w:color w:val="000000"/>
        </w:rPr>
        <w:t>Discharge status:</w:t>
      </w:r>
      <w:r>
        <w:rPr>
          <w:color w:val="000000"/>
        </w:rPr>
        <w:t xml:space="preserve">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Honorable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General under Honorable Conditions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Under Other than Honorable Conditions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Bad Conduct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Dishonorable </w:t>
      </w:r>
    </w:p>
    <w:p w14:paraId="5197B75B" w14:textId="77777777" w:rsidR="007B483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Uncharacterized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Don’t Know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Refused</w:t>
      </w:r>
    </w:p>
    <w:p w14:paraId="4461FFEA" w14:textId="77777777" w:rsidR="007B483C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0" w:line="480" w:lineRule="auto"/>
        <w:rPr>
          <w:color w:val="000000"/>
        </w:rPr>
      </w:pPr>
      <w:r>
        <w:rPr>
          <w:b/>
          <w:color w:val="FF0000"/>
        </w:rPr>
        <w:lastRenderedPageBreak/>
        <w:t>*</w:t>
      </w:r>
      <w:r>
        <w:rPr>
          <w:b/>
          <w:color w:val="000000"/>
        </w:rPr>
        <w:t xml:space="preserve">Date Entered Service: </w:t>
      </w:r>
      <w:proofErr w:type="gramStart"/>
      <w:r>
        <w:rPr>
          <w:b/>
          <w:color w:val="000000"/>
        </w:rPr>
        <w:t>________</w:t>
      </w:r>
      <w:r>
        <w:rPr>
          <w:color w:val="000000"/>
        </w:rPr>
        <w:t>___/____________/______________</w:t>
      </w:r>
      <w:r>
        <w:rPr>
          <w:b/>
          <w:color w:val="000000"/>
        </w:rPr>
        <w:tab/>
        <w:t xml:space="preserve"> </w:t>
      </w:r>
      <w:r>
        <w:rPr>
          <w:b/>
          <w:color w:val="000000"/>
        </w:rPr>
        <w:tab/>
      </w:r>
      <w:proofErr w:type="gramEnd"/>
      <w:r>
        <w:rPr>
          <w:b/>
          <w:color w:val="000000"/>
        </w:rPr>
        <w:tab/>
      </w:r>
      <w:r>
        <w:rPr>
          <w:b/>
          <w:color w:val="FF0000"/>
        </w:rPr>
        <w:t>*</w:t>
      </w:r>
      <w:r>
        <w:rPr>
          <w:b/>
          <w:color w:val="000000"/>
        </w:rPr>
        <w:t xml:space="preserve">Date Separated </w:t>
      </w:r>
      <w:proofErr w:type="gramStart"/>
      <w:r>
        <w:rPr>
          <w:b/>
          <w:color w:val="000000"/>
        </w:rPr>
        <w:t>Service: ______</w:t>
      </w:r>
      <w:r>
        <w:rPr>
          <w:color w:val="000000"/>
        </w:rPr>
        <w:t>___/__</w:t>
      </w:r>
      <w:proofErr w:type="gramEnd"/>
      <w:r>
        <w:rPr>
          <w:color w:val="000000"/>
        </w:rPr>
        <w:t>__________</w:t>
      </w:r>
      <w:proofErr w:type="gramStart"/>
      <w:r>
        <w:rPr>
          <w:color w:val="000000"/>
        </w:rPr>
        <w:t>__/</w:t>
      </w:r>
      <w:proofErr w:type="gramEnd"/>
      <w:r>
        <w:rPr>
          <w:color w:val="000000"/>
        </w:rPr>
        <w:t>____________</w:t>
      </w:r>
    </w:p>
    <w:p w14:paraId="7EA39663" w14:textId="77777777" w:rsidR="007B483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b/>
          <w:color w:val="000000"/>
        </w:rPr>
      </w:pPr>
      <w:r>
        <w:rPr>
          <w:b/>
          <w:color w:val="000000"/>
        </w:rPr>
        <w:t>Months of Active Duty: _______________________________</w:t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  <w:t xml:space="preserve">Campaign Badge Veteran: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Yes 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No</w:t>
      </w:r>
    </w:p>
    <w:p w14:paraId="64CD40C2" w14:textId="77777777" w:rsidR="007B483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color w:val="000000"/>
        </w:rPr>
      </w:pPr>
      <w:r>
        <w:rPr>
          <w:b/>
          <w:color w:val="000000"/>
        </w:rPr>
        <w:t xml:space="preserve">Stand Down Event: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Yes 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No  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</w:p>
    <w:p w14:paraId="313A48CA" w14:textId="77777777" w:rsidR="007B483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color w:val="000000"/>
        </w:rPr>
      </w:pPr>
      <w:bookmarkStart w:id="8" w:name="_heading=h.2s8eyo1" w:colFirst="0" w:colLast="0"/>
      <w:bookmarkEnd w:id="8"/>
      <w:r>
        <w:rPr>
          <w:b/>
          <w:color w:val="000000"/>
        </w:rPr>
        <w:t xml:space="preserve">Serve in a War Zone: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Yes 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No 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Client Doesn’t Know 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Client prefers not to answer</w:t>
      </w:r>
    </w:p>
    <w:p w14:paraId="24073FF5" w14:textId="77777777" w:rsidR="007B483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i/>
          <w:color w:val="000000"/>
        </w:rPr>
        <w:t>If YES, please select the</w:t>
      </w:r>
      <w:r>
        <w:rPr>
          <w:color w:val="000000"/>
        </w:rPr>
        <w:t xml:space="preserve"> </w:t>
      </w:r>
      <w:r>
        <w:rPr>
          <w:b/>
          <w:color w:val="000000"/>
        </w:rPr>
        <w:t>War Zone Name</w:t>
      </w:r>
      <w:r>
        <w:rPr>
          <w:color w:val="000000"/>
        </w:rPr>
        <w:t xml:space="preserve">: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Afghanistan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China, Burma, India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Don’t Know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Europe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Iraq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Korea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Laos and Cambodia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North Africa</w:t>
      </w:r>
    </w:p>
    <w:p w14:paraId="452D53EC" w14:textId="77777777" w:rsidR="007B483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Other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Persian Gulf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Refused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South China Sea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South Pacific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Vietnam</w:t>
      </w:r>
    </w:p>
    <w:p w14:paraId="76F96E3B" w14:textId="77777777" w:rsidR="007B483C" w:rsidRDefault="007B483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u w:val="single"/>
        </w:rPr>
      </w:pPr>
    </w:p>
    <w:p w14:paraId="5A06C40B" w14:textId="77777777" w:rsidR="007B483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u w:val="single"/>
        </w:rPr>
      </w:pPr>
      <w:r>
        <w:rPr>
          <w:color w:val="FF0000"/>
        </w:rPr>
        <w:t>*</w:t>
      </w:r>
      <w:r>
        <w:rPr>
          <w:b/>
          <w:color w:val="000000"/>
        </w:rPr>
        <w:t>Months Served in a Warzone: ______________________</w:t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FF0000"/>
        </w:rPr>
        <w:t>*</w:t>
      </w:r>
      <w:r>
        <w:rPr>
          <w:b/>
          <w:color w:val="000000"/>
        </w:rPr>
        <w:t>If Yes, Received Friendly or Hostile Fire: ___________________</w:t>
      </w:r>
    </w:p>
    <w:p w14:paraId="509BC884" w14:textId="77777777" w:rsidR="007B483C" w:rsidRDefault="007B483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u w:val="single"/>
        </w:rPr>
      </w:pPr>
    </w:p>
    <w:p w14:paraId="036846B9" w14:textId="77777777" w:rsidR="007B483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  <w:sectPr w:rsidR="007B483C">
          <w:type w:val="continuous"/>
          <w:pgSz w:w="15840" w:h="12240" w:orient="landscape"/>
          <w:pgMar w:top="360" w:right="576" w:bottom="576" w:left="576" w:header="720" w:footer="30" w:gutter="0"/>
          <w:cols w:space="720"/>
          <w:titlePg/>
        </w:sectPr>
      </w:pPr>
      <w:r>
        <w:rPr>
          <w:b/>
          <w:color w:val="FF0000"/>
        </w:rPr>
        <w:t>*</w:t>
      </w:r>
      <w:r>
        <w:rPr>
          <w:b/>
          <w:color w:val="000000"/>
        </w:rPr>
        <w:t xml:space="preserve">Theatre of Operations: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World War II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Korean War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Vietnam War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Persian Gulf War (Operation Desert Storm)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Afghanistan (Operation Enduring Freedom)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Iraq (Operation Iraqi Freedom)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Iraq (Operation New Dawn)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Other Peace-keeping Operations or Military Intervention</w:t>
      </w:r>
    </w:p>
    <w:p w14:paraId="526DE7B8" w14:textId="77777777" w:rsidR="007B483C" w:rsidRDefault="007B483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</w:p>
    <w:p w14:paraId="5D5F66BE" w14:textId="77777777" w:rsidR="007B483C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r>
        <w:rPr>
          <w:b/>
          <w:color w:val="000000"/>
        </w:rPr>
        <w:t xml:space="preserve">Additional notes: </w:t>
      </w:r>
    </w:p>
    <w:p w14:paraId="2FF56C41" w14:textId="77777777" w:rsidR="007B483C" w:rsidRDefault="007B483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</w:p>
    <w:p w14:paraId="7546BC4C" w14:textId="77777777" w:rsidR="007B483C" w:rsidRDefault="007B483C">
      <w:pPr>
        <w:pBdr>
          <w:top w:val="single" w:sz="12" w:space="1" w:color="000000"/>
          <w:left w:val="nil"/>
          <w:bottom w:val="single" w:sz="12" w:space="1" w:color="000000"/>
          <w:right w:val="nil"/>
          <w:between w:val="nil"/>
        </w:pBdr>
        <w:spacing w:after="0"/>
        <w:rPr>
          <w:color w:val="000000"/>
        </w:rPr>
      </w:pPr>
      <w:bookmarkStart w:id="9" w:name="_heading=h.17dp8vu" w:colFirst="0" w:colLast="0"/>
      <w:bookmarkEnd w:id="9"/>
    </w:p>
    <w:p w14:paraId="35B2A2C6" w14:textId="77777777" w:rsidR="007B483C" w:rsidRDefault="007B483C">
      <w:pPr>
        <w:pBdr>
          <w:top w:val="nil"/>
          <w:left w:val="nil"/>
          <w:bottom w:val="single" w:sz="12" w:space="1" w:color="000000"/>
          <w:right w:val="nil"/>
          <w:between w:val="single" w:sz="12" w:space="1" w:color="000000"/>
        </w:pBdr>
        <w:spacing w:after="0"/>
        <w:rPr>
          <w:color w:val="000000"/>
        </w:rPr>
      </w:pPr>
    </w:p>
    <w:p w14:paraId="211B66D0" w14:textId="77777777" w:rsidR="007B483C" w:rsidRDefault="007B483C">
      <w:pPr>
        <w:pBdr>
          <w:top w:val="nil"/>
          <w:left w:val="nil"/>
          <w:bottom w:val="single" w:sz="12" w:space="1" w:color="000000"/>
          <w:right w:val="nil"/>
          <w:between w:val="single" w:sz="12" w:space="1" w:color="000000"/>
        </w:pBdr>
        <w:spacing w:after="0"/>
        <w:rPr>
          <w:color w:val="000000"/>
        </w:rPr>
      </w:pPr>
    </w:p>
    <w:p w14:paraId="33440E15" w14:textId="77777777" w:rsidR="007B483C" w:rsidRDefault="007B483C">
      <w:pPr>
        <w:pBdr>
          <w:top w:val="nil"/>
          <w:left w:val="nil"/>
          <w:bottom w:val="single" w:sz="12" w:space="1" w:color="000000"/>
          <w:right w:val="nil"/>
          <w:between w:val="single" w:sz="12" w:space="1" w:color="000000"/>
        </w:pBdr>
        <w:spacing w:after="0"/>
        <w:rPr>
          <w:color w:val="000000"/>
        </w:rPr>
      </w:pPr>
    </w:p>
    <w:p w14:paraId="54DD1145" w14:textId="77777777" w:rsidR="007B483C" w:rsidRDefault="007B483C">
      <w:pPr>
        <w:pBdr>
          <w:top w:val="nil"/>
          <w:left w:val="nil"/>
          <w:bottom w:val="single" w:sz="12" w:space="1" w:color="000000"/>
          <w:right w:val="nil"/>
          <w:between w:val="single" w:sz="12" w:space="1" w:color="000000"/>
        </w:pBdr>
        <w:spacing w:after="0"/>
        <w:rPr>
          <w:color w:val="000000"/>
        </w:rPr>
      </w:pPr>
    </w:p>
    <w:p w14:paraId="3FEC7582" w14:textId="77777777" w:rsidR="007B483C" w:rsidRDefault="007B483C">
      <w:pPr>
        <w:pBdr>
          <w:top w:val="nil"/>
          <w:left w:val="nil"/>
          <w:bottom w:val="single" w:sz="12" w:space="1" w:color="000000"/>
          <w:right w:val="nil"/>
          <w:between w:val="single" w:sz="12" w:space="1" w:color="000000"/>
        </w:pBdr>
        <w:spacing w:after="0"/>
        <w:rPr>
          <w:color w:val="000000"/>
        </w:rPr>
      </w:pPr>
    </w:p>
    <w:p w14:paraId="6D64D637" w14:textId="77777777" w:rsidR="007B483C" w:rsidRDefault="007B483C">
      <w:pPr>
        <w:pBdr>
          <w:top w:val="nil"/>
          <w:left w:val="nil"/>
          <w:bottom w:val="single" w:sz="12" w:space="1" w:color="000000"/>
          <w:right w:val="nil"/>
          <w:between w:val="single" w:sz="12" w:space="1" w:color="000000"/>
        </w:pBdr>
        <w:spacing w:after="0"/>
        <w:rPr>
          <w:color w:val="000000"/>
        </w:rPr>
      </w:pPr>
    </w:p>
    <w:p w14:paraId="507ADB97" w14:textId="77777777" w:rsidR="007B483C" w:rsidRDefault="007B483C">
      <w:pPr>
        <w:pBdr>
          <w:top w:val="nil"/>
          <w:left w:val="nil"/>
          <w:bottom w:val="single" w:sz="12" w:space="1" w:color="000000"/>
          <w:right w:val="nil"/>
          <w:between w:val="single" w:sz="12" w:space="1" w:color="000000"/>
        </w:pBdr>
        <w:spacing w:after="0"/>
        <w:rPr>
          <w:color w:val="000000"/>
        </w:rPr>
      </w:pPr>
    </w:p>
    <w:p w14:paraId="14470101" w14:textId="77777777" w:rsidR="007B483C" w:rsidRDefault="007B483C">
      <w:pPr>
        <w:pBdr>
          <w:top w:val="nil"/>
          <w:left w:val="nil"/>
          <w:bottom w:val="single" w:sz="12" w:space="1" w:color="000000"/>
          <w:right w:val="nil"/>
          <w:between w:val="single" w:sz="12" w:space="1" w:color="000000"/>
        </w:pBdr>
        <w:spacing w:after="0"/>
        <w:rPr>
          <w:color w:val="000000"/>
        </w:rPr>
      </w:pPr>
    </w:p>
    <w:p w14:paraId="02FE5257" w14:textId="77777777" w:rsidR="007B483C" w:rsidRDefault="007B483C">
      <w:pPr>
        <w:pBdr>
          <w:top w:val="nil"/>
          <w:left w:val="nil"/>
          <w:bottom w:val="single" w:sz="12" w:space="1" w:color="000000"/>
          <w:right w:val="nil"/>
          <w:between w:val="single" w:sz="12" w:space="1" w:color="000000"/>
        </w:pBdr>
        <w:spacing w:after="0"/>
        <w:rPr>
          <w:color w:val="000000"/>
        </w:rPr>
      </w:pPr>
    </w:p>
    <w:p w14:paraId="71A99850" w14:textId="77777777" w:rsidR="007B483C" w:rsidRDefault="007B483C">
      <w:pPr>
        <w:pBdr>
          <w:top w:val="nil"/>
          <w:left w:val="nil"/>
          <w:bottom w:val="single" w:sz="12" w:space="1" w:color="000000"/>
          <w:right w:val="nil"/>
          <w:between w:val="single" w:sz="12" w:space="1" w:color="000000"/>
        </w:pBdr>
        <w:spacing w:after="0"/>
        <w:rPr>
          <w:color w:val="000000"/>
        </w:rPr>
      </w:pPr>
    </w:p>
    <w:p w14:paraId="12452490" w14:textId="77777777" w:rsidR="007B483C" w:rsidRDefault="007B483C">
      <w:pPr>
        <w:pBdr>
          <w:top w:val="nil"/>
          <w:left w:val="nil"/>
          <w:bottom w:val="single" w:sz="12" w:space="1" w:color="000000"/>
          <w:right w:val="nil"/>
          <w:between w:val="single" w:sz="12" w:space="1" w:color="000000"/>
        </w:pBdr>
        <w:spacing w:after="0"/>
        <w:rPr>
          <w:color w:val="000000"/>
        </w:rPr>
      </w:pPr>
    </w:p>
    <w:p w14:paraId="0198574C" w14:textId="77777777" w:rsidR="007B483C" w:rsidRDefault="007B483C">
      <w:pPr>
        <w:pBdr>
          <w:top w:val="nil"/>
          <w:left w:val="nil"/>
          <w:bottom w:val="single" w:sz="12" w:space="1" w:color="000000"/>
          <w:right w:val="nil"/>
          <w:between w:val="single" w:sz="12" w:space="1" w:color="000000"/>
        </w:pBdr>
        <w:spacing w:after="0"/>
        <w:rPr>
          <w:color w:val="000000"/>
        </w:rPr>
      </w:pPr>
    </w:p>
    <w:p w14:paraId="4C59ADD0" w14:textId="77777777" w:rsidR="007B483C" w:rsidRDefault="007B483C">
      <w:pPr>
        <w:pBdr>
          <w:top w:val="nil"/>
          <w:left w:val="nil"/>
          <w:bottom w:val="single" w:sz="12" w:space="1" w:color="000000"/>
          <w:right w:val="nil"/>
          <w:between w:val="single" w:sz="12" w:space="1" w:color="000000"/>
        </w:pBdr>
        <w:spacing w:after="0"/>
        <w:rPr>
          <w:color w:val="000000"/>
        </w:rPr>
      </w:pPr>
    </w:p>
    <w:p w14:paraId="276DEF0A" w14:textId="77777777" w:rsidR="007B483C" w:rsidRDefault="007B483C">
      <w:pPr>
        <w:pBdr>
          <w:top w:val="nil"/>
          <w:left w:val="nil"/>
          <w:bottom w:val="single" w:sz="12" w:space="1" w:color="000000"/>
          <w:right w:val="nil"/>
          <w:between w:val="single" w:sz="12" w:space="1" w:color="000000"/>
        </w:pBdr>
        <w:spacing w:after="0"/>
        <w:rPr>
          <w:color w:val="000000"/>
        </w:rPr>
      </w:pPr>
    </w:p>
    <w:p w14:paraId="3F7815D8" w14:textId="77777777" w:rsidR="007B483C" w:rsidRDefault="007B483C">
      <w:pPr>
        <w:pBdr>
          <w:top w:val="nil"/>
          <w:left w:val="nil"/>
          <w:bottom w:val="single" w:sz="12" w:space="1" w:color="000000"/>
          <w:right w:val="nil"/>
          <w:between w:val="single" w:sz="12" w:space="1" w:color="000000"/>
        </w:pBdr>
        <w:spacing w:after="0"/>
        <w:rPr>
          <w:color w:val="000000"/>
        </w:rPr>
      </w:pPr>
    </w:p>
    <w:p w14:paraId="7CEAD6AF" w14:textId="77777777" w:rsidR="007B483C" w:rsidRDefault="007B483C">
      <w:pPr>
        <w:pBdr>
          <w:top w:val="nil"/>
          <w:left w:val="nil"/>
          <w:bottom w:val="single" w:sz="12" w:space="1" w:color="000000"/>
          <w:right w:val="nil"/>
          <w:between w:val="single" w:sz="12" w:space="1" w:color="000000"/>
        </w:pBdr>
        <w:spacing w:after="0"/>
        <w:rPr>
          <w:color w:val="000000"/>
        </w:rPr>
      </w:pPr>
    </w:p>
    <w:p w14:paraId="583AE1E5" w14:textId="77777777" w:rsidR="007B483C" w:rsidRDefault="007B483C">
      <w:pPr>
        <w:pBdr>
          <w:top w:val="nil"/>
          <w:left w:val="nil"/>
          <w:bottom w:val="single" w:sz="12" w:space="1" w:color="000000"/>
          <w:right w:val="nil"/>
          <w:between w:val="single" w:sz="12" w:space="1" w:color="000000"/>
        </w:pBdr>
        <w:spacing w:after="0"/>
        <w:rPr>
          <w:color w:val="000000"/>
        </w:rPr>
      </w:pPr>
      <w:bookmarkStart w:id="10" w:name="_heading=h.3rdcrjn" w:colFirst="0" w:colLast="0"/>
      <w:bookmarkEnd w:id="10"/>
    </w:p>
    <w:p w14:paraId="65F904CD" w14:textId="77777777" w:rsidR="007B483C" w:rsidRDefault="007B483C">
      <w:pPr>
        <w:pBdr>
          <w:top w:val="nil"/>
          <w:left w:val="nil"/>
          <w:bottom w:val="single" w:sz="12" w:space="1" w:color="000000"/>
          <w:right w:val="nil"/>
          <w:between w:val="single" w:sz="12" w:space="1" w:color="000000"/>
        </w:pBdr>
        <w:spacing w:after="0"/>
        <w:rPr>
          <w:color w:val="000000"/>
        </w:rPr>
      </w:pPr>
    </w:p>
    <w:p w14:paraId="1D3A1AEB" w14:textId="77777777" w:rsidR="007B483C" w:rsidRDefault="007B483C">
      <w:pPr>
        <w:pBdr>
          <w:top w:val="nil"/>
          <w:left w:val="nil"/>
          <w:bottom w:val="single" w:sz="12" w:space="1" w:color="000000"/>
          <w:right w:val="nil"/>
          <w:between w:val="single" w:sz="12" w:space="1" w:color="000000"/>
        </w:pBdr>
        <w:spacing w:after="0"/>
        <w:rPr>
          <w:color w:val="000000"/>
        </w:rPr>
      </w:pPr>
    </w:p>
    <w:p w14:paraId="5927792B" w14:textId="77777777" w:rsidR="007B483C" w:rsidRDefault="007B483C">
      <w:pPr>
        <w:pBdr>
          <w:top w:val="nil"/>
          <w:left w:val="nil"/>
          <w:bottom w:val="single" w:sz="12" w:space="1" w:color="000000"/>
          <w:right w:val="nil"/>
          <w:between w:val="single" w:sz="12" w:space="1" w:color="000000"/>
        </w:pBdr>
        <w:spacing w:after="0"/>
        <w:rPr>
          <w:color w:val="000000"/>
        </w:rPr>
      </w:pPr>
    </w:p>
    <w:p w14:paraId="5A60519E" w14:textId="77777777" w:rsidR="007B483C" w:rsidRDefault="007B483C">
      <w:pPr>
        <w:pBdr>
          <w:top w:val="nil"/>
          <w:left w:val="nil"/>
          <w:bottom w:val="single" w:sz="12" w:space="1" w:color="000000"/>
          <w:right w:val="nil"/>
          <w:between w:val="single" w:sz="12" w:space="1" w:color="000000"/>
        </w:pBdr>
        <w:spacing w:after="0"/>
        <w:rPr>
          <w:color w:val="000000"/>
        </w:rPr>
      </w:pPr>
    </w:p>
    <w:p w14:paraId="3C2802ED" w14:textId="77777777" w:rsidR="007B483C" w:rsidRDefault="007B483C">
      <w:pPr>
        <w:pBdr>
          <w:top w:val="nil"/>
          <w:left w:val="nil"/>
          <w:bottom w:val="single" w:sz="12" w:space="1" w:color="000000"/>
          <w:right w:val="nil"/>
          <w:between w:val="single" w:sz="12" w:space="1" w:color="000000"/>
        </w:pBdr>
        <w:spacing w:after="0"/>
        <w:rPr>
          <w:color w:val="000000"/>
        </w:rPr>
      </w:pPr>
    </w:p>
    <w:p w14:paraId="6605007B" w14:textId="77777777" w:rsidR="007B483C" w:rsidRDefault="007B483C">
      <w:pPr>
        <w:pBdr>
          <w:top w:val="nil"/>
          <w:left w:val="nil"/>
          <w:bottom w:val="single" w:sz="12" w:space="1" w:color="000000"/>
          <w:right w:val="nil"/>
          <w:between w:val="single" w:sz="12" w:space="1" w:color="000000"/>
        </w:pBdr>
        <w:spacing w:after="0"/>
        <w:rPr>
          <w:color w:val="000000"/>
        </w:rPr>
      </w:pPr>
    </w:p>
    <w:p w14:paraId="266A2106" w14:textId="77777777" w:rsidR="00AA6A16" w:rsidRDefault="00AA6A16" w:rsidP="00AA6A16">
      <w:pPr>
        <w:pBdr>
          <w:top w:val="nil"/>
          <w:left w:val="nil"/>
          <w:bottom w:val="single" w:sz="12" w:space="1" w:color="000000"/>
          <w:right w:val="nil"/>
          <w:between w:val="single" w:sz="12" w:space="1" w:color="000000"/>
        </w:pBdr>
        <w:spacing w:after="0"/>
        <w:rPr>
          <w:color w:val="000000"/>
        </w:rPr>
      </w:pPr>
    </w:p>
    <w:p w14:paraId="1C0C5CB0" w14:textId="77777777" w:rsidR="00AA6A16" w:rsidRDefault="00AA6A16" w:rsidP="00AA6A16">
      <w:pPr>
        <w:pBdr>
          <w:top w:val="nil"/>
          <w:left w:val="nil"/>
          <w:bottom w:val="single" w:sz="12" w:space="1" w:color="000000"/>
          <w:right w:val="nil"/>
          <w:between w:val="single" w:sz="12" w:space="1" w:color="000000"/>
        </w:pBdr>
        <w:spacing w:after="0"/>
        <w:rPr>
          <w:color w:val="000000"/>
        </w:rPr>
      </w:pPr>
    </w:p>
    <w:p w14:paraId="1BE32D3A" w14:textId="77777777" w:rsidR="00AA6A16" w:rsidRDefault="00AA6A16" w:rsidP="00AA6A16">
      <w:pPr>
        <w:pBdr>
          <w:top w:val="nil"/>
          <w:left w:val="nil"/>
          <w:bottom w:val="single" w:sz="12" w:space="1" w:color="000000"/>
          <w:right w:val="nil"/>
          <w:between w:val="single" w:sz="12" w:space="1" w:color="000000"/>
        </w:pBdr>
        <w:spacing w:after="0"/>
        <w:rPr>
          <w:color w:val="000000"/>
        </w:rPr>
      </w:pPr>
    </w:p>
    <w:p w14:paraId="461D18AB" w14:textId="77777777" w:rsidR="00AA6A16" w:rsidRDefault="00AA6A16" w:rsidP="00AA6A16">
      <w:pPr>
        <w:pBdr>
          <w:top w:val="nil"/>
          <w:left w:val="nil"/>
          <w:bottom w:val="single" w:sz="12" w:space="1" w:color="000000"/>
          <w:right w:val="nil"/>
          <w:between w:val="single" w:sz="12" w:space="1" w:color="000000"/>
        </w:pBdr>
        <w:spacing w:after="0"/>
        <w:rPr>
          <w:color w:val="000000"/>
        </w:rPr>
      </w:pPr>
    </w:p>
    <w:p w14:paraId="654834E1" w14:textId="77777777" w:rsidR="00AA6A16" w:rsidRDefault="00AA6A16" w:rsidP="00AA6A16">
      <w:pPr>
        <w:pBdr>
          <w:top w:val="nil"/>
          <w:left w:val="nil"/>
          <w:bottom w:val="single" w:sz="12" w:space="1" w:color="000000"/>
          <w:right w:val="nil"/>
          <w:between w:val="single" w:sz="12" w:space="1" w:color="000000"/>
        </w:pBdr>
        <w:spacing w:after="0"/>
        <w:rPr>
          <w:color w:val="000000"/>
        </w:rPr>
      </w:pPr>
    </w:p>
    <w:p w14:paraId="1E2196FF" w14:textId="77777777" w:rsidR="00AA6A16" w:rsidRDefault="00AA6A16" w:rsidP="00AA6A16">
      <w:pPr>
        <w:pBdr>
          <w:top w:val="nil"/>
          <w:left w:val="nil"/>
          <w:bottom w:val="single" w:sz="12" w:space="1" w:color="000000"/>
          <w:right w:val="nil"/>
          <w:between w:val="single" w:sz="12" w:space="1" w:color="000000"/>
        </w:pBdr>
        <w:spacing w:after="0"/>
        <w:rPr>
          <w:color w:val="000000"/>
        </w:rPr>
      </w:pPr>
    </w:p>
    <w:p w14:paraId="09AA86C3" w14:textId="77777777" w:rsidR="00AA6A16" w:rsidRDefault="00AA6A16" w:rsidP="00AA6A16">
      <w:pPr>
        <w:pBdr>
          <w:top w:val="nil"/>
          <w:left w:val="nil"/>
          <w:bottom w:val="single" w:sz="12" w:space="1" w:color="000000"/>
          <w:right w:val="nil"/>
          <w:between w:val="single" w:sz="12" w:space="1" w:color="000000"/>
        </w:pBdr>
        <w:spacing w:after="0"/>
        <w:rPr>
          <w:color w:val="000000"/>
        </w:rPr>
      </w:pPr>
    </w:p>
    <w:p w14:paraId="6E009D4F" w14:textId="77777777" w:rsidR="00AA6A16" w:rsidRDefault="00AA6A16" w:rsidP="00AA6A16">
      <w:pPr>
        <w:pBdr>
          <w:top w:val="nil"/>
          <w:left w:val="nil"/>
          <w:bottom w:val="single" w:sz="12" w:space="1" w:color="000000"/>
          <w:right w:val="nil"/>
          <w:between w:val="single" w:sz="12" w:space="1" w:color="000000"/>
        </w:pBdr>
        <w:spacing w:after="0"/>
        <w:rPr>
          <w:color w:val="000000"/>
        </w:rPr>
      </w:pPr>
    </w:p>
    <w:p w14:paraId="289FE1ED" w14:textId="77777777" w:rsidR="00AA6A16" w:rsidRDefault="00AA6A16" w:rsidP="00AA6A16">
      <w:pPr>
        <w:pBdr>
          <w:top w:val="nil"/>
          <w:left w:val="nil"/>
          <w:bottom w:val="single" w:sz="12" w:space="1" w:color="000000"/>
          <w:right w:val="nil"/>
          <w:between w:val="single" w:sz="12" w:space="1" w:color="000000"/>
        </w:pBdr>
        <w:spacing w:after="0"/>
        <w:rPr>
          <w:color w:val="000000"/>
        </w:rPr>
      </w:pPr>
    </w:p>
    <w:p w14:paraId="18AB0F40" w14:textId="77777777" w:rsidR="00AA6A16" w:rsidRDefault="00AA6A16" w:rsidP="00AA6A16">
      <w:pPr>
        <w:pBdr>
          <w:top w:val="nil"/>
          <w:left w:val="nil"/>
          <w:bottom w:val="single" w:sz="12" w:space="1" w:color="000000"/>
          <w:right w:val="nil"/>
          <w:between w:val="single" w:sz="12" w:space="1" w:color="000000"/>
        </w:pBdr>
        <w:spacing w:after="0"/>
        <w:rPr>
          <w:color w:val="000000"/>
        </w:rPr>
      </w:pPr>
    </w:p>
    <w:p w14:paraId="7574CF08" w14:textId="77777777" w:rsidR="00AA6A16" w:rsidRDefault="00AA6A16" w:rsidP="00AA6A16">
      <w:pPr>
        <w:pBdr>
          <w:top w:val="nil"/>
          <w:left w:val="nil"/>
          <w:bottom w:val="single" w:sz="12" w:space="1" w:color="000000"/>
          <w:right w:val="nil"/>
          <w:between w:val="single" w:sz="12" w:space="1" w:color="000000"/>
        </w:pBdr>
        <w:spacing w:after="0"/>
        <w:rPr>
          <w:color w:val="000000"/>
        </w:rPr>
      </w:pPr>
    </w:p>
    <w:p w14:paraId="1D375C5F" w14:textId="77777777" w:rsidR="00AA6A16" w:rsidRDefault="00AA6A16" w:rsidP="00AA6A16">
      <w:pPr>
        <w:pBdr>
          <w:top w:val="nil"/>
          <w:left w:val="nil"/>
          <w:bottom w:val="single" w:sz="12" w:space="1" w:color="000000"/>
          <w:right w:val="nil"/>
          <w:between w:val="single" w:sz="12" w:space="1" w:color="000000"/>
        </w:pBdr>
        <w:spacing w:after="0"/>
        <w:rPr>
          <w:color w:val="000000"/>
        </w:rPr>
      </w:pPr>
    </w:p>
    <w:p w14:paraId="6FDF62BA" w14:textId="77777777" w:rsidR="00AA6A16" w:rsidRDefault="00AA6A16" w:rsidP="00AA6A16">
      <w:pPr>
        <w:pBdr>
          <w:top w:val="nil"/>
          <w:left w:val="nil"/>
          <w:bottom w:val="single" w:sz="12" w:space="1" w:color="000000"/>
          <w:right w:val="nil"/>
          <w:between w:val="single" w:sz="12" w:space="1" w:color="000000"/>
        </w:pBdr>
        <w:spacing w:after="0"/>
        <w:rPr>
          <w:color w:val="000000"/>
        </w:rPr>
      </w:pPr>
    </w:p>
    <w:p w14:paraId="67DB7EF1" w14:textId="77777777" w:rsidR="00AA6A16" w:rsidRDefault="00AA6A16" w:rsidP="00AA6A16">
      <w:pPr>
        <w:pBdr>
          <w:top w:val="nil"/>
          <w:left w:val="nil"/>
          <w:bottom w:val="single" w:sz="12" w:space="1" w:color="000000"/>
          <w:right w:val="nil"/>
          <w:between w:val="single" w:sz="12" w:space="1" w:color="000000"/>
        </w:pBdr>
        <w:spacing w:after="0"/>
        <w:rPr>
          <w:color w:val="000000"/>
        </w:rPr>
      </w:pPr>
    </w:p>
    <w:p w14:paraId="6AA1C9AD" w14:textId="77777777" w:rsidR="00AA6A16" w:rsidRDefault="00AA6A16" w:rsidP="00AA6A16">
      <w:pPr>
        <w:pBdr>
          <w:top w:val="nil"/>
          <w:left w:val="nil"/>
          <w:bottom w:val="single" w:sz="12" w:space="1" w:color="000000"/>
          <w:right w:val="nil"/>
          <w:between w:val="single" w:sz="12" w:space="1" w:color="000000"/>
        </w:pBdr>
        <w:spacing w:after="0"/>
        <w:rPr>
          <w:color w:val="000000"/>
        </w:rPr>
      </w:pPr>
    </w:p>
    <w:p w14:paraId="5BC2E1CA" w14:textId="77777777" w:rsidR="00AA6A16" w:rsidRDefault="00AA6A16" w:rsidP="00AA6A16">
      <w:pPr>
        <w:pBdr>
          <w:top w:val="nil"/>
          <w:left w:val="nil"/>
          <w:bottom w:val="single" w:sz="12" w:space="1" w:color="000000"/>
          <w:right w:val="nil"/>
          <w:between w:val="single" w:sz="12" w:space="1" w:color="000000"/>
        </w:pBdr>
        <w:spacing w:after="0"/>
        <w:rPr>
          <w:color w:val="000000"/>
        </w:rPr>
      </w:pPr>
    </w:p>
    <w:p w14:paraId="5E5CEA75" w14:textId="77777777" w:rsidR="00AA6A16" w:rsidRDefault="00AA6A16" w:rsidP="00AA6A16">
      <w:pPr>
        <w:pBdr>
          <w:top w:val="nil"/>
          <w:left w:val="nil"/>
          <w:bottom w:val="single" w:sz="12" w:space="1" w:color="000000"/>
          <w:right w:val="nil"/>
          <w:between w:val="single" w:sz="12" w:space="1" w:color="000000"/>
        </w:pBdr>
        <w:spacing w:after="0"/>
        <w:rPr>
          <w:color w:val="000000"/>
        </w:rPr>
      </w:pPr>
    </w:p>
    <w:p w14:paraId="2D9B6FCF" w14:textId="77777777" w:rsidR="00AA6A16" w:rsidRDefault="00AA6A16" w:rsidP="00AA6A16">
      <w:pPr>
        <w:pBdr>
          <w:top w:val="nil"/>
          <w:left w:val="nil"/>
          <w:bottom w:val="single" w:sz="12" w:space="1" w:color="000000"/>
          <w:right w:val="nil"/>
          <w:between w:val="single" w:sz="12" w:space="1" w:color="000000"/>
        </w:pBdr>
        <w:spacing w:after="0"/>
        <w:rPr>
          <w:color w:val="000000"/>
        </w:rPr>
      </w:pPr>
    </w:p>
    <w:p w14:paraId="3F1D21DB" w14:textId="77777777" w:rsidR="00AA6A16" w:rsidRDefault="00AA6A16" w:rsidP="00AA6A16">
      <w:pPr>
        <w:pBdr>
          <w:top w:val="nil"/>
          <w:left w:val="nil"/>
          <w:bottom w:val="single" w:sz="12" w:space="1" w:color="000000"/>
          <w:right w:val="nil"/>
          <w:between w:val="single" w:sz="12" w:space="1" w:color="000000"/>
        </w:pBdr>
        <w:spacing w:after="0"/>
        <w:rPr>
          <w:color w:val="000000"/>
        </w:rPr>
      </w:pPr>
    </w:p>
    <w:sectPr w:rsidR="00AA6A16">
      <w:footerReference w:type="default" r:id="rId14"/>
      <w:type w:val="continuous"/>
      <w:pgSz w:w="15840" w:h="12240" w:orient="landscape"/>
      <w:pgMar w:top="576" w:right="576" w:bottom="576" w:left="576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29AA87" w14:textId="77777777" w:rsidR="003D1CAA" w:rsidRDefault="003D1CAA">
      <w:pPr>
        <w:spacing w:after="0" w:line="240" w:lineRule="auto"/>
      </w:pPr>
      <w:r>
        <w:separator/>
      </w:r>
    </w:p>
  </w:endnote>
  <w:endnote w:type="continuationSeparator" w:id="0">
    <w:p w14:paraId="1EAED874" w14:textId="77777777" w:rsidR="003D1CAA" w:rsidRDefault="003D1C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54E7326-FEA3-4D3E-9E54-F9188CC9C41F}"/>
    <w:embedBold r:id="rId2" w:fontKey="{EC567E09-CCFF-4523-8214-9B2CA5724197}"/>
    <w:embedItalic r:id="rId3" w:fontKey="{0B1F4DF4-B3CF-478D-817E-65C0CA8DCFC3}"/>
    <w:embedBoldItalic r:id="rId4" w:fontKey="{F93729CF-5EA6-4FD5-93D6-B5F6683F7CC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80FD3E6-34CD-4259-873B-DA03F518C853}"/>
    <w:embedItalic r:id="rId6" w:fontKey="{79B119B3-4BD9-4798-9EB8-3AF7E1DD0938}"/>
    <w:embedBoldItalic r:id="rId7" w:fontKey="{E8EE36A7-BF01-47DA-9FEA-E6D615203B1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70A04A0F-6DE5-4072-98B1-503C0E90F0D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5BC6F946-1139-4EA7-9D61-1C8CABBA5DA1}"/>
    <w:embedItalic r:id="rId10" w:fontKey="{113110CA-63B1-411B-9D78-6B28565915B8}"/>
  </w:font>
  <w:font w:name="Noto Sans Symbols">
    <w:charset w:val="00"/>
    <w:family w:val="auto"/>
    <w:pitch w:val="default"/>
    <w:embedRegular r:id="rId11" w:fontKey="{6CAC8A45-F7A4-408F-BFDA-1DD3B86DD4A6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2" w:fontKey="{6539157E-A6B6-4C6F-B11A-DBF4C9926719}"/>
    <w:embedBold r:id="rId13" w:fontKey="{97E0C9E5-1273-4ABD-A673-AB00E25507D8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4764A845-07BB-460C-ACDA-E7669E3F2CC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0E06B2" w14:textId="45FCAD2C" w:rsidR="007B483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Cambria" w:eastAsia="Cambria" w:hAnsi="Cambria" w:cs="Cambria"/>
        <w:i/>
        <w:color w:val="BFBFBF"/>
        <w:sz w:val="16"/>
        <w:szCs w:val="16"/>
      </w:rPr>
    </w:pPr>
    <w:r>
      <w:rPr>
        <w:rFonts w:ascii="Cambria" w:eastAsia="Cambria" w:hAnsi="Cambria" w:cs="Cambria"/>
        <w:i/>
        <w:color w:val="BFBFBF"/>
        <w:sz w:val="16"/>
        <w:szCs w:val="16"/>
      </w:rPr>
      <w:t xml:space="preserve">CT Statewide PATH Intake Assessment (v9.21.2016)Page </w:t>
    </w:r>
    <w:r>
      <w:rPr>
        <w:i/>
        <w:color w:val="BFBFBF"/>
        <w:sz w:val="16"/>
        <w:szCs w:val="16"/>
      </w:rPr>
      <w:fldChar w:fldCharType="begin"/>
    </w:r>
    <w:r>
      <w:rPr>
        <w:i/>
        <w:color w:val="BFBFBF"/>
        <w:sz w:val="16"/>
        <w:szCs w:val="16"/>
      </w:rPr>
      <w:instrText>PAGE</w:instrText>
    </w:r>
    <w:r>
      <w:rPr>
        <w:i/>
        <w:color w:val="BFBFBF"/>
        <w:sz w:val="16"/>
        <w:szCs w:val="16"/>
      </w:rPr>
      <w:fldChar w:fldCharType="separate"/>
    </w:r>
    <w:r w:rsidR="00AA6A16">
      <w:rPr>
        <w:i/>
        <w:noProof/>
        <w:color w:val="BFBFBF"/>
        <w:sz w:val="16"/>
        <w:szCs w:val="16"/>
      </w:rPr>
      <w:t>2</w:t>
    </w:r>
    <w:r>
      <w:rPr>
        <w:i/>
        <w:color w:val="BFBFBF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B6293F" w14:textId="77777777" w:rsidR="007B483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t>Form updated 09/21/23</w:t>
    </w:r>
  </w:p>
  <w:p w14:paraId="1C591AD3" w14:textId="77777777" w:rsidR="007B483C" w:rsidRDefault="007B483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Cambria" w:eastAsia="Cambria" w:hAnsi="Cambria" w:cs="Cambria"/>
        <w:i/>
        <w:color w:val="BFBFBF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1FF06A" w14:textId="098C5BE9" w:rsidR="007B483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Cambria" w:eastAsia="Cambria" w:hAnsi="Cambria" w:cs="Cambria"/>
        <w:i/>
        <w:color w:val="BFBFBF"/>
        <w:sz w:val="16"/>
        <w:szCs w:val="16"/>
      </w:rPr>
    </w:pPr>
    <w:r>
      <w:rPr>
        <w:rFonts w:ascii="Cambria" w:eastAsia="Cambria" w:hAnsi="Cambria" w:cs="Cambria"/>
        <w:i/>
        <w:color w:val="BFBFBF"/>
        <w:sz w:val="16"/>
        <w:szCs w:val="16"/>
      </w:rPr>
      <w:t xml:space="preserve">CT Statewide PATH Intake Assessment (v9.21.2016))Page </w:t>
    </w:r>
    <w:r>
      <w:rPr>
        <w:i/>
        <w:color w:val="BFBFBF"/>
        <w:sz w:val="16"/>
        <w:szCs w:val="16"/>
      </w:rPr>
      <w:fldChar w:fldCharType="begin"/>
    </w:r>
    <w:r>
      <w:rPr>
        <w:i/>
        <w:color w:val="BFBFBF"/>
        <w:sz w:val="16"/>
        <w:szCs w:val="16"/>
      </w:rPr>
      <w:instrText>PAGE</w:instrText>
    </w:r>
    <w:r>
      <w:rPr>
        <w:i/>
        <w:color w:val="BFBFBF"/>
        <w:sz w:val="16"/>
        <w:szCs w:val="16"/>
      </w:rPr>
      <w:fldChar w:fldCharType="separate"/>
    </w:r>
    <w:r w:rsidR="00AA6A16">
      <w:rPr>
        <w:i/>
        <w:noProof/>
        <w:color w:val="BFBFBF"/>
        <w:sz w:val="16"/>
        <w:szCs w:val="16"/>
      </w:rPr>
      <w:t>3</w:t>
    </w:r>
    <w:r>
      <w:rPr>
        <w:i/>
        <w:color w:val="BFBFBF"/>
        <w:sz w:val="16"/>
        <w:szCs w:val="16"/>
      </w:rPr>
      <w:fldChar w:fldCharType="end"/>
    </w:r>
  </w:p>
  <w:p w14:paraId="075711AA" w14:textId="77777777" w:rsidR="007B483C" w:rsidRDefault="007B483C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F5B12C" w14:textId="19EEB514" w:rsidR="007B483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Cambria" w:eastAsia="Cambria" w:hAnsi="Cambria" w:cs="Cambria"/>
        <w:i/>
        <w:color w:val="BFBFBF"/>
        <w:sz w:val="16"/>
        <w:szCs w:val="16"/>
      </w:rPr>
    </w:pPr>
    <w:r>
      <w:rPr>
        <w:rFonts w:ascii="Cambria" w:eastAsia="Cambria" w:hAnsi="Cambria" w:cs="Cambria"/>
        <w:i/>
        <w:color w:val="BFBFBF"/>
        <w:sz w:val="16"/>
        <w:szCs w:val="16"/>
      </w:rPr>
      <w:t xml:space="preserve">CT Statewide PATH Intake Assessment (v9.21.2016))Page </w:t>
    </w:r>
    <w:r>
      <w:rPr>
        <w:i/>
        <w:color w:val="BFBFBF"/>
        <w:sz w:val="16"/>
        <w:szCs w:val="16"/>
      </w:rPr>
      <w:fldChar w:fldCharType="begin"/>
    </w:r>
    <w:r>
      <w:rPr>
        <w:i/>
        <w:color w:val="BFBFBF"/>
        <w:sz w:val="16"/>
        <w:szCs w:val="16"/>
      </w:rPr>
      <w:instrText>PAGE</w:instrText>
    </w:r>
    <w:r>
      <w:rPr>
        <w:i/>
        <w:color w:val="BFBFBF"/>
        <w:sz w:val="16"/>
        <w:szCs w:val="16"/>
      </w:rPr>
      <w:fldChar w:fldCharType="separate"/>
    </w:r>
    <w:r w:rsidR="00AA6A16">
      <w:rPr>
        <w:i/>
        <w:noProof/>
        <w:color w:val="BFBFBF"/>
        <w:sz w:val="16"/>
        <w:szCs w:val="16"/>
      </w:rPr>
      <w:t>3</w:t>
    </w:r>
    <w:r>
      <w:rPr>
        <w:i/>
        <w:color w:val="BFBFBF"/>
        <w:sz w:val="16"/>
        <w:szCs w:val="16"/>
      </w:rPr>
      <w:fldChar w:fldCharType="end"/>
    </w:r>
  </w:p>
  <w:p w14:paraId="359AD035" w14:textId="77777777" w:rsidR="007B483C" w:rsidRDefault="007B483C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731E2E" w14:textId="77777777" w:rsidR="007B483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Cambria" w:eastAsia="Cambria" w:hAnsi="Cambria" w:cs="Cambria"/>
        <w:i/>
        <w:color w:val="BFBFBF"/>
        <w:sz w:val="16"/>
        <w:szCs w:val="16"/>
      </w:rPr>
    </w:pPr>
    <w:r>
      <w:rPr>
        <w:rFonts w:ascii="Cambria" w:eastAsia="Cambria" w:hAnsi="Cambria" w:cs="Cambria"/>
        <w:i/>
        <w:color w:val="BFBFBF"/>
        <w:sz w:val="16"/>
        <w:szCs w:val="16"/>
      </w:rPr>
      <w:t xml:space="preserve">CT Statewide PATH Intake Assessment (v9.21.2016))Page </w:t>
    </w:r>
    <w:r>
      <w:rPr>
        <w:i/>
        <w:color w:val="BFBFBF"/>
        <w:sz w:val="16"/>
        <w:szCs w:val="16"/>
      </w:rPr>
      <w:fldChar w:fldCharType="begin"/>
    </w:r>
    <w:r>
      <w:rPr>
        <w:i/>
        <w:color w:val="BFBFBF"/>
        <w:sz w:val="16"/>
        <w:szCs w:val="16"/>
      </w:rPr>
      <w:instrText>PAGE</w:instrText>
    </w:r>
    <w:r>
      <w:rPr>
        <w:i/>
        <w:color w:val="BFBFBF"/>
        <w:sz w:val="16"/>
        <w:szCs w:val="16"/>
      </w:rPr>
      <w:fldChar w:fldCharType="separate"/>
    </w:r>
    <w:r>
      <w:rPr>
        <w:i/>
        <w:color w:val="BFBFBF"/>
        <w:sz w:val="16"/>
        <w:szCs w:val="16"/>
      </w:rPr>
      <w:fldChar w:fldCharType="end"/>
    </w:r>
  </w:p>
  <w:p w14:paraId="70597CC3" w14:textId="77777777" w:rsidR="007B483C" w:rsidRDefault="007B483C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D834B8" w14:textId="68AEB4D6" w:rsidR="007B483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i/>
        <w:color w:val="BFBFBF"/>
        <w:sz w:val="16"/>
        <w:szCs w:val="16"/>
      </w:rPr>
    </w:pPr>
    <w:r>
      <w:rPr>
        <w:rFonts w:ascii="Cambria" w:eastAsia="Cambria" w:hAnsi="Cambria" w:cs="Cambria"/>
        <w:i/>
        <w:color w:val="BFBFBF"/>
        <w:sz w:val="16"/>
        <w:szCs w:val="16"/>
      </w:rPr>
      <w:t xml:space="preserve">CT Statewide RHY TLP  Assessment (ver2015.08.25)Page </w:t>
    </w:r>
    <w:r>
      <w:rPr>
        <w:i/>
        <w:color w:val="BFBFBF"/>
        <w:sz w:val="16"/>
        <w:szCs w:val="16"/>
      </w:rPr>
      <w:fldChar w:fldCharType="begin"/>
    </w:r>
    <w:r>
      <w:rPr>
        <w:i/>
        <w:color w:val="BFBFBF"/>
        <w:sz w:val="16"/>
        <w:szCs w:val="16"/>
      </w:rPr>
      <w:instrText>PAGE</w:instrText>
    </w:r>
    <w:r>
      <w:rPr>
        <w:i/>
        <w:color w:val="BFBFBF"/>
        <w:sz w:val="16"/>
        <w:szCs w:val="16"/>
      </w:rPr>
      <w:fldChar w:fldCharType="separate"/>
    </w:r>
    <w:r w:rsidR="00AA6A16">
      <w:rPr>
        <w:i/>
        <w:noProof/>
        <w:color w:val="BFBFBF"/>
        <w:sz w:val="16"/>
        <w:szCs w:val="16"/>
      </w:rPr>
      <w:t>4</w:t>
    </w:r>
    <w:r>
      <w:rPr>
        <w:i/>
        <w:color w:val="BFBFBF"/>
        <w:sz w:val="16"/>
        <w:szCs w:val="16"/>
      </w:rPr>
      <w:fldChar w:fldCharType="end"/>
    </w:r>
  </w:p>
  <w:p w14:paraId="756B1E8E" w14:textId="77777777" w:rsidR="007B483C" w:rsidRDefault="007B483C"/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366080" w14:textId="115C629E" w:rsidR="007B483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i/>
        <w:color w:val="BFBFBF"/>
        <w:sz w:val="16"/>
        <w:szCs w:val="16"/>
      </w:rPr>
    </w:pPr>
    <w:r>
      <w:rPr>
        <w:rFonts w:ascii="Cambria" w:eastAsia="Cambria" w:hAnsi="Cambria" w:cs="Cambria"/>
        <w:i/>
        <w:color w:val="BFBFBF"/>
        <w:sz w:val="16"/>
        <w:szCs w:val="16"/>
      </w:rPr>
      <w:t xml:space="preserve">CT Statewide Shelter Intake Assessment (ver2015.12.03)Page </w:t>
    </w:r>
    <w:r>
      <w:rPr>
        <w:i/>
        <w:color w:val="BFBFBF"/>
        <w:sz w:val="16"/>
        <w:szCs w:val="16"/>
      </w:rPr>
      <w:fldChar w:fldCharType="begin"/>
    </w:r>
    <w:r>
      <w:rPr>
        <w:i/>
        <w:color w:val="BFBFBF"/>
        <w:sz w:val="16"/>
        <w:szCs w:val="16"/>
      </w:rPr>
      <w:instrText>PAGE</w:instrText>
    </w:r>
    <w:r>
      <w:rPr>
        <w:i/>
        <w:color w:val="BFBFBF"/>
        <w:sz w:val="16"/>
        <w:szCs w:val="16"/>
      </w:rPr>
      <w:fldChar w:fldCharType="separate"/>
    </w:r>
    <w:r w:rsidR="00AA6A16">
      <w:rPr>
        <w:i/>
        <w:noProof/>
        <w:color w:val="BFBFBF"/>
        <w:sz w:val="16"/>
        <w:szCs w:val="16"/>
      </w:rPr>
      <w:t>5</w:t>
    </w:r>
    <w:r>
      <w:rPr>
        <w:i/>
        <w:color w:val="BFBFBF"/>
        <w:sz w:val="16"/>
        <w:szCs w:val="16"/>
      </w:rPr>
      <w:fldChar w:fldCharType="end"/>
    </w:r>
  </w:p>
  <w:p w14:paraId="0E20CF3E" w14:textId="77777777" w:rsidR="007B483C" w:rsidRDefault="007B483C"/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7A2CF" w14:textId="203FF7F4" w:rsidR="007B483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Cambria" w:eastAsia="Cambria" w:hAnsi="Cambria" w:cs="Cambria"/>
        <w:i/>
        <w:color w:val="BFBFBF"/>
        <w:sz w:val="16"/>
        <w:szCs w:val="16"/>
      </w:rPr>
    </w:pPr>
    <w:r>
      <w:rPr>
        <w:rFonts w:ascii="Cambria" w:eastAsia="Cambria" w:hAnsi="Cambria" w:cs="Cambria"/>
        <w:i/>
        <w:color w:val="BFBFBF"/>
        <w:sz w:val="16"/>
        <w:szCs w:val="16"/>
      </w:rPr>
      <w:t xml:space="preserve">CT Statewide PATH Intake Assessment (v9.21.2016))Page </w:t>
    </w:r>
    <w:r>
      <w:rPr>
        <w:i/>
        <w:color w:val="BFBFBF"/>
        <w:sz w:val="16"/>
        <w:szCs w:val="16"/>
      </w:rPr>
      <w:fldChar w:fldCharType="begin"/>
    </w:r>
    <w:r>
      <w:rPr>
        <w:i/>
        <w:color w:val="BFBFBF"/>
        <w:sz w:val="16"/>
        <w:szCs w:val="16"/>
      </w:rPr>
      <w:instrText>PAGE</w:instrText>
    </w:r>
    <w:r>
      <w:rPr>
        <w:i/>
        <w:color w:val="BFBFBF"/>
        <w:sz w:val="16"/>
        <w:szCs w:val="16"/>
      </w:rPr>
      <w:fldChar w:fldCharType="separate"/>
    </w:r>
    <w:r w:rsidR="00AA6A16">
      <w:rPr>
        <w:i/>
        <w:noProof/>
        <w:color w:val="BFBFBF"/>
        <w:sz w:val="16"/>
        <w:szCs w:val="16"/>
      </w:rPr>
      <w:t>8</w:t>
    </w:r>
    <w:r>
      <w:rPr>
        <w:i/>
        <w:color w:val="BFBFBF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973715" w14:textId="77777777" w:rsidR="003D1CAA" w:rsidRDefault="003D1CAA">
      <w:pPr>
        <w:spacing w:after="0" w:line="240" w:lineRule="auto"/>
      </w:pPr>
      <w:r>
        <w:separator/>
      </w:r>
    </w:p>
  </w:footnote>
  <w:footnote w:type="continuationSeparator" w:id="0">
    <w:p w14:paraId="0B79441C" w14:textId="77777777" w:rsidR="003D1CAA" w:rsidRDefault="003D1CA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483C"/>
    <w:rsid w:val="003D1CAA"/>
    <w:rsid w:val="007B483C"/>
    <w:rsid w:val="00864BFA"/>
    <w:rsid w:val="008A4948"/>
    <w:rsid w:val="008F75B2"/>
    <w:rsid w:val="00AA6A16"/>
    <w:rsid w:val="00C47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225EE4"/>
  <w15:docId w15:val="{2A981ABA-B975-4185-8DA5-822728DCDB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/>
      <w:outlineLvl w:val="3"/>
    </w:pPr>
    <w:rPr>
      <w:rFonts w:ascii="Cambria" w:eastAsia="Cambria" w:hAnsi="Cambria" w:cs="Cambria"/>
      <w:b/>
      <w:i/>
      <w:color w:val="4F81BD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link w:val="ListParagraphChar"/>
    <w:uiPriority w:val="34"/>
    <w:qFormat/>
    <w:rsid w:val="00483EA4"/>
    <w:pPr>
      <w:ind w:left="720"/>
      <w:contextualSpacing/>
    </w:pPr>
  </w:style>
  <w:style w:type="table" w:styleId="TableGrid">
    <w:name w:val="Table Grid"/>
    <w:basedOn w:val="TableNormal"/>
    <w:uiPriority w:val="59"/>
    <w:rsid w:val="00483E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465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6560"/>
  </w:style>
  <w:style w:type="paragraph" w:styleId="Footer">
    <w:name w:val="footer"/>
    <w:basedOn w:val="Normal"/>
    <w:link w:val="FooterChar"/>
    <w:uiPriority w:val="99"/>
    <w:unhideWhenUsed/>
    <w:rsid w:val="005465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6560"/>
  </w:style>
  <w:style w:type="paragraph" w:styleId="BalloonText">
    <w:name w:val="Balloon Text"/>
    <w:basedOn w:val="Normal"/>
    <w:link w:val="BalloonTextChar"/>
    <w:uiPriority w:val="99"/>
    <w:semiHidden/>
    <w:unhideWhenUsed/>
    <w:rsid w:val="00546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6560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9807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807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07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07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0746"/>
    <w:rPr>
      <w:b/>
      <w:bCs/>
      <w:sz w:val="20"/>
      <w:szCs w:val="20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902752"/>
  </w:style>
  <w:style w:type="paragraph" w:styleId="NoSpacing">
    <w:name w:val="No Spacing"/>
    <w:uiPriority w:val="1"/>
    <w:qFormat/>
    <w:rsid w:val="00711A64"/>
    <w:pPr>
      <w:spacing w:after="0" w:line="240" w:lineRule="auto"/>
    </w:pPr>
    <w:rPr>
      <w:rFonts w:cs="Times New Roman"/>
    </w:rPr>
  </w:style>
  <w:style w:type="character" w:customStyle="1" w:styleId="Heading4Char">
    <w:name w:val="Heading 4 Char"/>
    <w:basedOn w:val="DefaultParagraphFont"/>
    <w:link w:val="Heading4"/>
    <w:uiPriority w:val="9"/>
    <w:rsid w:val="00913EE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Default">
    <w:name w:val="Default"/>
    <w:rsid w:val="00007814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character" w:customStyle="1" w:styleId="object">
    <w:name w:val="object"/>
    <w:basedOn w:val="DefaultParagraphFont"/>
    <w:rsid w:val="00345F70"/>
  </w:style>
  <w:style w:type="character" w:styleId="Hyperlink">
    <w:name w:val="Hyperlink"/>
    <w:basedOn w:val="DefaultParagraphFont"/>
    <w:uiPriority w:val="99"/>
    <w:semiHidden/>
    <w:unhideWhenUsed/>
    <w:rsid w:val="00345F70"/>
    <w:rPr>
      <w:color w:val="0000FF"/>
      <w:u w:val="single"/>
    </w:rPr>
  </w:style>
  <w:style w:type="character" w:customStyle="1" w:styleId="zmsearchresult">
    <w:name w:val="zmsearchresult"/>
    <w:basedOn w:val="DefaultParagraphFont"/>
    <w:rsid w:val="008652E5"/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footer" Target="footer7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oter" Target="footer6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5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footer" Target="footer3.xml"/><Relationship Id="rId14" Type="http://schemas.openxmlformats.org/officeDocument/2006/relationships/footer" Target="footer8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C4MQ5RivevyxQWZ30yIS3ID8+Q==">CgMxLjAyCGguZ2pkZ3hzMgloLjMwajB6bGwyCWguMWZvYjl0ZTIJaC4zem55c2g3MgloLjJldDkycDAyCGgudHlqY3d0MgloLjNkeTZ2a20yCWguMXQzaDVzZjIJaC4yczhleW8xMgloLjE3ZHA4dnUyCWguM3JkY3JqbjgAciExSy04QjZoOTRNMWw2OFBVNTlCWkxsYlZHNGJzRW43OGg=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1801</Words>
  <Characters>10269</Characters>
  <Application>Microsoft Office Word</Application>
  <DocSecurity>0</DocSecurity>
  <Lines>85</Lines>
  <Paragraphs>24</Paragraphs>
  <ScaleCrop>false</ScaleCrop>
  <Company>Nutmeg Consulting</Company>
  <LinksUpToDate>false</LinksUpToDate>
  <CharactersWithSpaces>12046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Howard Burchman</dc:creator>
  <cp:lastModifiedBy>Jherod Redding</cp:lastModifiedBy>
  <cp:revision>3</cp:revision>
  <dcterms:created xsi:type="dcterms:W3CDTF">2023-10-04T13:33:00Z</dcterms:created>
  <dcterms:modified xsi:type="dcterms:W3CDTF">2025-09-23T14:56:00Z</dcterms:modified>
</cp:coreProperties>
</file>